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6F35D3" w14:textId="77777777" w:rsidR="00C91429" w:rsidRDefault="00B36D2A">
      <w:pPr>
        <w:pStyle w:val="1"/>
        <w:spacing w:before="65"/>
        <w:ind w:left="1208"/>
      </w:pPr>
      <w:bookmarkStart w:id="0" w:name="_Hlk111202001"/>
      <w:bookmarkEnd w:id="0"/>
      <w:r>
        <w:t>Оглавление:</w:t>
      </w:r>
    </w:p>
    <w:p w14:paraId="4F70A76F" w14:textId="2CF3EAAE" w:rsidR="00C91429" w:rsidRDefault="00C91429">
      <w:pPr>
        <w:pStyle w:val="a3"/>
        <w:rPr>
          <w:b/>
          <w:sz w:val="20"/>
        </w:rPr>
      </w:pPr>
    </w:p>
    <w:p w14:paraId="247ED67A" w14:textId="30F6C1D1" w:rsidR="00237C8A" w:rsidRDefault="00237C8A">
      <w:pPr>
        <w:pStyle w:val="a3"/>
        <w:rPr>
          <w:b/>
          <w:sz w:val="20"/>
        </w:rPr>
      </w:pPr>
    </w:p>
    <w:p w14:paraId="05762AF2" w14:textId="215A4C59" w:rsidR="00237C8A" w:rsidRDefault="00237C8A">
      <w:pPr>
        <w:pStyle w:val="a3"/>
        <w:rPr>
          <w:b/>
          <w:sz w:val="20"/>
        </w:rPr>
      </w:pPr>
    </w:p>
    <w:p w14:paraId="202FC248" w14:textId="40FEFDBC" w:rsidR="00237C8A" w:rsidRDefault="00237C8A">
      <w:pPr>
        <w:pStyle w:val="a3"/>
        <w:rPr>
          <w:b/>
          <w:sz w:val="20"/>
        </w:rPr>
      </w:pPr>
    </w:p>
    <w:p w14:paraId="399DBDDB" w14:textId="1158E89F" w:rsidR="00237C8A" w:rsidRDefault="00D6302A">
      <w:pPr>
        <w:pStyle w:val="a3"/>
        <w:rPr>
          <w:b/>
          <w:sz w:val="20"/>
        </w:rPr>
      </w:pPr>
      <w:r>
        <w:rPr>
          <w:noProof/>
        </w:rPr>
        <mc:AlternateContent>
          <mc:Choice Requires="wps">
            <w:drawing>
              <wp:anchor distT="0" distB="0" distL="0" distR="0" simplePos="0" relativeHeight="487588352" behindDoc="1" locked="0" layoutInCell="1" allowOverlap="1" wp14:anchorId="7297255F" wp14:editId="74FD1D6A">
                <wp:simplePos x="0" y="0"/>
                <wp:positionH relativeFrom="page">
                  <wp:posOffset>438150</wp:posOffset>
                </wp:positionH>
                <wp:positionV relativeFrom="paragraph">
                  <wp:posOffset>147320</wp:posOffset>
                </wp:positionV>
                <wp:extent cx="5886450" cy="645795"/>
                <wp:effectExtent l="0" t="0" r="0" b="1905"/>
                <wp:wrapTopAndBottom/>
                <wp:docPr id="63"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45795"/>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046146" w14:textId="0194D9B8" w:rsidR="00C91429" w:rsidRDefault="00DD29C6" w:rsidP="007D350D">
                            <w:pPr>
                              <w:spacing w:before="77"/>
                              <w:ind w:right="1912" w:firstLine="720"/>
                              <w:rPr>
                                <w:sz w:val="36"/>
                              </w:rPr>
                            </w:pPr>
                            <w:r>
                              <w:rPr>
                                <w:sz w:val="36"/>
                              </w:rPr>
                              <w:t>Патриотизм</w:t>
                            </w:r>
                            <w:r w:rsidR="00237C8A">
                              <w:rPr>
                                <w:sz w:val="36"/>
                              </w:rPr>
                              <w:t xml:space="preserve"> </w:t>
                            </w:r>
                            <w:r w:rsidR="00237C8A">
                              <w:rPr>
                                <w:spacing w:val="-1"/>
                                <w:sz w:val="36"/>
                              </w:rPr>
                              <w:t>–</w:t>
                            </w:r>
                            <w:r w:rsidR="00B36D2A">
                              <w:rPr>
                                <w:sz w:val="36"/>
                              </w:rPr>
                              <w:t xml:space="preserve"> стр.</w:t>
                            </w:r>
                            <w:r w:rsidR="00B36D2A">
                              <w:rPr>
                                <w:spacing w:val="-2"/>
                                <w:sz w:val="36"/>
                              </w:rPr>
                              <w:t xml:space="preserve"> </w:t>
                            </w:r>
                            <w:r w:rsidR="00D6302A">
                              <w:rPr>
                                <w:spacing w:val="-2"/>
                                <w:sz w:val="3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7255F" id="_x0000_t202" coordsize="21600,21600" o:spt="202" path="m,l,21600r21600,l21600,xe">
                <v:stroke joinstyle="miter"/>
                <v:path gradientshapeok="t" o:connecttype="rect"/>
              </v:shapetype>
              <v:shape id="Text Box 76" o:spid="_x0000_s1026" type="#_x0000_t202" style="position:absolute;margin-left:34.5pt;margin-top:11.6pt;width:463.5pt;height:50.8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" fillcolor="#ffc000" stroked="f">
                <v:textbox inset="0,0,0,0">
                  <w:txbxContent>
                    <w:p w14:paraId="68046146" w14:textId="0194D9B8" w:rsidR="00C91429" w:rsidRDefault="00DD29C6" w:rsidP="007D350D">
                      <w:pPr>
                        <w:spacing w:before="77"/>
                        <w:ind w:right="1912" w:firstLine="720"/>
                        <w:rPr>
                          <w:sz w:val="36"/>
                        </w:rPr>
                      </w:pPr>
                      <w:r>
                        <w:rPr>
                          <w:sz w:val="36"/>
                        </w:rPr>
                        <w:t>Патриотизм</w:t>
                      </w:r>
                      <w:r w:rsidR="00237C8A">
                        <w:rPr>
                          <w:sz w:val="36"/>
                        </w:rPr>
                        <w:t xml:space="preserve"> </w:t>
                      </w:r>
                      <w:r w:rsidR="00237C8A">
                        <w:rPr>
                          <w:spacing w:val="-1"/>
                          <w:sz w:val="36"/>
                        </w:rPr>
                        <w:t>–</w:t>
                      </w:r>
                      <w:r w:rsidR="00B36D2A">
                        <w:rPr>
                          <w:sz w:val="36"/>
                        </w:rPr>
                        <w:t xml:space="preserve"> стр.</w:t>
                      </w:r>
                      <w:r w:rsidR="00B36D2A">
                        <w:rPr>
                          <w:spacing w:val="-2"/>
                          <w:sz w:val="36"/>
                        </w:rPr>
                        <w:t xml:space="preserve"> </w:t>
                      </w:r>
                      <w:r w:rsidR="00D6302A">
                        <w:rPr>
                          <w:spacing w:val="-2"/>
                          <w:sz w:val="36"/>
                        </w:rPr>
                        <w:t>2</w:t>
                      </w:r>
                    </w:p>
                  </w:txbxContent>
                </v:textbox>
                <w10:wrap type="topAndBottom" anchorx="page"/>
              </v:shape>
            </w:pict>
          </mc:Fallback>
        </mc:AlternateContent>
      </w:r>
    </w:p>
    <w:p w14:paraId="2FD4279D" w14:textId="29735FE4" w:rsidR="00C91429" w:rsidRDefault="00C91429">
      <w:pPr>
        <w:pStyle w:val="a3"/>
        <w:rPr>
          <w:b/>
          <w:sz w:val="20"/>
        </w:rPr>
      </w:pPr>
    </w:p>
    <w:p w14:paraId="79008727" w14:textId="3FA5F095" w:rsidR="00C91429" w:rsidRDefault="00C91429">
      <w:pPr>
        <w:pStyle w:val="a3"/>
        <w:rPr>
          <w:b/>
          <w:sz w:val="20"/>
        </w:rPr>
      </w:pPr>
    </w:p>
    <w:p w14:paraId="244DCA32" w14:textId="5C0B4E15" w:rsidR="00C91429" w:rsidRDefault="00D6302A">
      <w:pPr>
        <w:pStyle w:val="a3"/>
        <w:spacing w:before="6"/>
        <w:rPr>
          <w:b/>
          <w:sz w:val="19"/>
        </w:rPr>
      </w:pPr>
      <w:r>
        <w:rPr>
          <w:noProof/>
        </w:rPr>
        <mc:AlternateContent>
          <mc:Choice Requires="wps">
            <w:drawing>
              <wp:anchor distT="0" distB="0" distL="0" distR="0" simplePos="0" relativeHeight="487588864" behindDoc="1" locked="0" layoutInCell="1" allowOverlap="1" wp14:anchorId="2B81AFF7" wp14:editId="10F12394">
                <wp:simplePos x="0" y="0"/>
                <wp:positionH relativeFrom="page">
                  <wp:posOffset>1485900</wp:posOffset>
                </wp:positionH>
                <wp:positionV relativeFrom="paragraph">
                  <wp:posOffset>263525</wp:posOffset>
                </wp:positionV>
                <wp:extent cx="5800725" cy="614680"/>
                <wp:effectExtent l="0" t="0" r="9525" b="0"/>
                <wp:wrapTopAndBottom/>
                <wp:docPr id="6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614680"/>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E4E89A" w14:textId="2D65EE1B" w:rsidR="00C91429" w:rsidRDefault="00DD29C6" w:rsidP="007D350D">
                            <w:pPr>
                              <w:spacing w:before="77"/>
                              <w:ind w:right="1912" w:firstLine="720"/>
                              <w:rPr>
                                <w:sz w:val="36"/>
                              </w:rPr>
                            </w:pPr>
                            <w:r>
                              <w:rPr>
                                <w:sz w:val="36"/>
                              </w:rPr>
                              <w:t>Растим патриота</w:t>
                            </w:r>
                            <w:r w:rsidR="007D350D">
                              <w:rPr>
                                <w:sz w:val="36"/>
                              </w:rPr>
                              <w:t xml:space="preserve"> </w:t>
                            </w:r>
                            <w:r w:rsidR="00B36D2A">
                              <w:rPr>
                                <w:sz w:val="36"/>
                              </w:rPr>
                              <w:t>– стр.</w:t>
                            </w:r>
                            <w:r w:rsidR="00B36D2A">
                              <w:rPr>
                                <w:spacing w:val="-1"/>
                                <w:sz w:val="36"/>
                              </w:rPr>
                              <w:t xml:space="preserve"> </w:t>
                            </w:r>
                            <w:r w:rsidR="00D6302A">
                              <w:rPr>
                                <w:spacing w:val="-1"/>
                                <w:sz w:val="36"/>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1AFF7" id="Text Box 75" o:spid="_x0000_s1027" type="#_x0000_t202" style="position:absolute;margin-left:117pt;margin-top:20.75pt;width:456.75pt;height:48.4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" fillcolor="#00afef" stroked="f">
                <v:textbox inset="0,0,0,0">
                  <w:txbxContent>
                    <w:p w14:paraId="2FE4E89A" w14:textId="2D65EE1B" w:rsidR="00C91429" w:rsidRDefault="00DD29C6" w:rsidP="007D350D">
                      <w:pPr>
                        <w:spacing w:before="77"/>
                        <w:ind w:right="1912" w:firstLine="720"/>
                        <w:rPr>
                          <w:sz w:val="36"/>
                        </w:rPr>
                      </w:pPr>
                      <w:r>
                        <w:rPr>
                          <w:sz w:val="36"/>
                        </w:rPr>
                        <w:t>Растим патриота</w:t>
                      </w:r>
                      <w:r w:rsidR="007D350D">
                        <w:rPr>
                          <w:sz w:val="36"/>
                        </w:rPr>
                        <w:t xml:space="preserve"> </w:t>
                      </w:r>
                      <w:r w:rsidR="00B36D2A">
                        <w:rPr>
                          <w:sz w:val="36"/>
                        </w:rPr>
                        <w:t>– стр.</w:t>
                      </w:r>
                      <w:r w:rsidR="00B36D2A">
                        <w:rPr>
                          <w:spacing w:val="-1"/>
                          <w:sz w:val="36"/>
                        </w:rPr>
                        <w:t xml:space="preserve"> </w:t>
                      </w:r>
                      <w:r w:rsidR="00D6302A">
                        <w:rPr>
                          <w:spacing w:val="-1"/>
                          <w:sz w:val="36"/>
                        </w:rPr>
                        <w:t>2-3</w:t>
                      </w:r>
                    </w:p>
                  </w:txbxContent>
                </v:textbox>
                <w10:wrap type="topAndBottom" anchorx="page"/>
              </v:shape>
            </w:pict>
          </mc:Fallback>
        </mc:AlternateContent>
      </w:r>
    </w:p>
    <w:p w14:paraId="5752B0B6" w14:textId="71EF8612" w:rsidR="00C91429" w:rsidRDefault="00C91429">
      <w:pPr>
        <w:pStyle w:val="a3"/>
        <w:rPr>
          <w:b/>
          <w:sz w:val="20"/>
        </w:rPr>
      </w:pPr>
    </w:p>
    <w:p w14:paraId="0069B072" w14:textId="24E884D1" w:rsidR="007D350D" w:rsidRDefault="007D350D">
      <w:pPr>
        <w:pStyle w:val="a3"/>
        <w:rPr>
          <w:b/>
          <w:sz w:val="20"/>
        </w:rPr>
      </w:pPr>
    </w:p>
    <w:p w14:paraId="09A49FA1" w14:textId="1EA31DD4" w:rsidR="007D350D" w:rsidRDefault="007D350D">
      <w:pPr>
        <w:pStyle w:val="a3"/>
        <w:rPr>
          <w:b/>
          <w:sz w:val="20"/>
        </w:rPr>
      </w:pPr>
    </w:p>
    <w:p w14:paraId="293DEDC9" w14:textId="0E1D0F31" w:rsidR="007D350D" w:rsidRDefault="007D350D">
      <w:pPr>
        <w:pStyle w:val="a3"/>
        <w:rPr>
          <w:b/>
          <w:sz w:val="20"/>
        </w:rPr>
      </w:pPr>
    </w:p>
    <w:p w14:paraId="1A521A13" w14:textId="45F94CFE" w:rsidR="00C91429" w:rsidRDefault="00C91429">
      <w:pPr>
        <w:pStyle w:val="a3"/>
        <w:rPr>
          <w:b/>
          <w:sz w:val="20"/>
        </w:rPr>
      </w:pPr>
    </w:p>
    <w:p w14:paraId="5ABF0A37" w14:textId="0E716375" w:rsidR="00C91429" w:rsidRDefault="00D6302A">
      <w:pPr>
        <w:pStyle w:val="a3"/>
        <w:spacing w:before="3"/>
        <w:rPr>
          <w:b/>
          <w:sz w:val="21"/>
        </w:rPr>
      </w:pPr>
      <w:r>
        <w:rPr>
          <w:noProof/>
        </w:rPr>
        <mc:AlternateContent>
          <mc:Choice Requires="wps">
            <w:drawing>
              <wp:anchor distT="0" distB="0" distL="0" distR="0" simplePos="0" relativeHeight="487589376" behindDoc="1" locked="0" layoutInCell="1" allowOverlap="1" wp14:anchorId="29485359" wp14:editId="24E6463D">
                <wp:simplePos x="0" y="0"/>
                <wp:positionH relativeFrom="margin">
                  <wp:posOffset>482600</wp:posOffset>
                </wp:positionH>
                <wp:positionV relativeFrom="paragraph">
                  <wp:posOffset>181610</wp:posOffset>
                </wp:positionV>
                <wp:extent cx="5753100" cy="614680"/>
                <wp:effectExtent l="0" t="0" r="0" b="0"/>
                <wp:wrapTopAndBottom/>
                <wp:docPr id="6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614680"/>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75239" w14:textId="734FAE83" w:rsidR="007D350D" w:rsidRDefault="00DD29C6" w:rsidP="007D350D">
                            <w:pPr>
                              <w:ind w:firstLine="720"/>
                            </w:pPr>
                            <w:r>
                              <w:rPr>
                                <w:sz w:val="36"/>
                              </w:rPr>
                              <w:t>Я горжусь, что живу в России</w:t>
                            </w:r>
                            <w:r w:rsidR="007D350D">
                              <w:rPr>
                                <w:sz w:val="36"/>
                              </w:rPr>
                              <w:t xml:space="preserve"> – стр. </w:t>
                            </w:r>
                            <w:r w:rsidR="00D6302A">
                              <w:rPr>
                                <w:sz w:val="36"/>
                              </w:rPr>
                              <w:t>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85359" id="Text Box 74" o:spid="_x0000_s1028" type="#_x0000_t202" style="position:absolute;margin-left:38pt;margin-top:14.3pt;width:453pt;height:48.4pt;z-index:-157271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" fillcolor="#00af50" stroked="f">
                <v:textbox inset="0,0,0,0">
                  <w:txbxContent>
                    <w:p w14:paraId="52C75239" w14:textId="734FAE83" w:rsidR="007D350D" w:rsidRDefault="00DD29C6" w:rsidP="007D350D">
                      <w:pPr>
                        <w:ind w:firstLine="720"/>
                      </w:pPr>
                      <w:r>
                        <w:rPr>
                          <w:sz w:val="36"/>
                        </w:rPr>
                        <w:t>Я горжусь, что живу в России</w:t>
                      </w:r>
                      <w:r w:rsidR="007D350D">
                        <w:rPr>
                          <w:sz w:val="36"/>
                        </w:rPr>
                        <w:t xml:space="preserve"> – стр. </w:t>
                      </w:r>
                      <w:r w:rsidR="00D6302A">
                        <w:rPr>
                          <w:sz w:val="36"/>
                        </w:rPr>
                        <w:t>3-5</w:t>
                      </w:r>
                    </w:p>
                  </w:txbxContent>
                </v:textbox>
                <w10:wrap type="topAndBottom" anchorx="margin"/>
              </v:shape>
            </w:pict>
          </mc:Fallback>
        </mc:AlternateContent>
      </w:r>
    </w:p>
    <w:p w14:paraId="6DF7CC79" w14:textId="740F83A9" w:rsidR="00C91429" w:rsidRDefault="00C91429">
      <w:pPr>
        <w:pStyle w:val="a3"/>
        <w:rPr>
          <w:b/>
          <w:sz w:val="20"/>
        </w:rPr>
      </w:pPr>
    </w:p>
    <w:p w14:paraId="46A23D0F" w14:textId="420A2195" w:rsidR="007D350D" w:rsidRDefault="007D350D">
      <w:pPr>
        <w:pStyle w:val="a3"/>
        <w:rPr>
          <w:b/>
          <w:sz w:val="20"/>
        </w:rPr>
      </w:pPr>
    </w:p>
    <w:p w14:paraId="6EC5CAC2" w14:textId="0BDE8E51" w:rsidR="007D350D" w:rsidRDefault="007D350D">
      <w:pPr>
        <w:pStyle w:val="a3"/>
        <w:rPr>
          <w:b/>
          <w:sz w:val="20"/>
        </w:rPr>
      </w:pPr>
    </w:p>
    <w:p w14:paraId="6910FC6D" w14:textId="03EBAD0B" w:rsidR="007D350D" w:rsidRDefault="007D350D">
      <w:pPr>
        <w:pStyle w:val="a3"/>
        <w:rPr>
          <w:b/>
          <w:sz w:val="20"/>
        </w:rPr>
      </w:pPr>
    </w:p>
    <w:p w14:paraId="566C3EC2" w14:textId="42346CB9" w:rsidR="00C91429" w:rsidRDefault="00C91429">
      <w:pPr>
        <w:pStyle w:val="a3"/>
        <w:rPr>
          <w:b/>
          <w:sz w:val="20"/>
        </w:rPr>
      </w:pPr>
    </w:p>
    <w:p w14:paraId="11B07B9C" w14:textId="3A101605" w:rsidR="00C91429" w:rsidRDefault="00D6302A">
      <w:pPr>
        <w:pStyle w:val="a3"/>
        <w:spacing w:before="8"/>
        <w:rPr>
          <w:b/>
          <w:sz w:val="12"/>
        </w:rPr>
      </w:pPr>
      <w:r>
        <w:rPr>
          <w:noProof/>
        </w:rPr>
        <mc:AlternateContent>
          <mc:Choice Requires="wps">
            <w:drawing>
              <wp:anchor distT="0" distB="0" distL="0" distR="0" simplePos="0" relativeHeight="487590912" behindDoc="1" locked="0" layoutInCell="1" allowOverlap="1" wp14:anchorId="569D4F5F" wp14:editId="0F38F010">
                <wp:simplePos x="0" y="0"/>
                <wp:positionH relativeFrom="margin">
                  <wp:posOffset>1454150</wp:posOffset>
                </wp:positionH>
                <wp:positionV relativeFrom="paragraph">
                  <wp:posOffset>182880</wp:posOffset>
                </wp:positionV>
                <wp:extent cx="5943600" cy="614680"/>
                <wp:effectExtent l="0" t="0" r="19050" b="13970"/>
                <wp:wrapTopAndBottom/>
                <wp:docPr id="5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14680"/>
                        </a:xfrm>
                        <a:prstGeom prst="rect">
                          <a:avLst/>
                        </a:prstGeom>
                        <a:solidFill>
                          <a:srgbClr val="00AFEF"/>
                        </a:solidFill>
                        <a:ln w="6350">
                          <a:solidFill>
                            <a:srgbClr val="000000"/>
                          </a:solidFill>
                          <a:miter lim="800000"/>
                          <a:headEnd/>
                          <a:tailEnd/>
                        </a:ln>
                      </wps:spPr>
                      <wps:txbx>
                        <w:txbxContent>
                          <w:p w14:paraId="44516927" w14:textId="21855428" w:rsidR="00C91429" w:rsidRDefault="007D350D" w:rsidP="00D6302A">
                            <w:pPr>
                              <w:spacing w:before="74"/>
                              <w:ind w:right="1566"/>
                              <w:rPr>
                                <w:sz w:val="36"/>
                              </w:rPr>
                            </w:pPr>
                            <w:r>
                              <w:rPr>
                                <w:sz w:val="36"/>
                              </w:rPr>
                              <w:t xml:space="preserve">Любовь к Родине начинается с семьи – стр. </w:t>
                            </w:r>
                            <w:r w:rsidR="00D6302A">
                              <w:rPr>
                                <w:sz w:val="36"/>
                              </w:rPr>
                              <w:t>5-6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D4F5F" id="Text Box 71" o:spid="_x0000_s1029" type="#_x0000_t202" style="position:absolute;margin-left:114.5pt;margin-top:14.4pt;width:468pt;height:48.4pt;z-index:-157255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" fillcolor="#00afef" strokeweight=".5pt">
                <v:textbox inset="0,0,0,0">
                  <w:txbxContent>
                    <w:p w14:paraId="44516927" w14:textId="21855428" w:rsidR="00C91429" w:rsidRDefault="007D350D" w:rsidP="00D6302A">
                      <w:pPr>
                        <w:spacing w:before="74"/>
                        <w:ind w:right="1566"/>
                        <w:rPr>
                          <w:sz w:val="36"/>
                        </w:rPr>
                      </w:pPr>
                      <w:r>
                        <w:rPr>
                          <w:sz w:val="36"/>
                        </w:rPr>
                        <w:t xml:space="preserve">Любовь к Родине начинается с семьи – стр. </w:t>
                      </w:r>
                      <w:r w:rsidR="00D6302A">
                        <w:rPr>
                          <w:sz w:val="36"/>
                        </w:rPr>
                        <w:t>5-6</w:t>
                      </w:r>
                    </w:p>
                  </w:txbxContent>
                </v:textbox>
                <w10:wrap type="topAndBottom" anchorx="margin"/>
              </v:shape>
            </w:pict>
          </mc:Fallback>
        </mc:AlternateContent>
      </w:r>
    </w:p>
    <w:p w14:paraId="3A82CF10" w14:textId="27C60E15" w:rsidR="00C91429" w:rsidRDefault="00C91429">
      <w:pPr>
        <w:pStyle w:val="a3"/>
        <w:rPr>
          <w:b/>
          <w:sz w:val="20"/>
        </w:rPr>
      </w:pPr>
    </w:p>
    <w:p w14:paraId="474E65EA" w14:textId="59948ED8" w:rsidR="00C91429" w:rsidRDefault="00C91429">
      <w:pPr>
        <w:pStyle w:val="a3"/>
        <w:rPr>
          <w:b/>
          <w:sz w:val="20"/>
        </w:rPr>
      </w:pPr>
    </w:p>
    <w:p w14:paraId="25A89854" w14:textId="3338CD2F" w:rsidR="00C91429" w:rsidRDefault="00D6302A">
      <w:pPr>
        <w:pStyle w:val="a3"/>
        <w:spacing w:before="10"/>
        <w:rPr>
          <w:b/>
          <w:sz w:val="12"/>
        </w:rPr>
      </w:pPr>
      <w:r>
        <w:rPr>
          <w:noProof/>
        </w:rPr>
        <mc:AlternateContent>
          <mc:Choice Requires="wps">
            <w:drawing>
              <wp:anchor distT="0" distB="0" distL="0" distR="0" simplePos="0" relativeHeight="487590400" behindDoc="1" locked="0" layoutInCell="1" allowOverlap="1" wp14:anchorId="12796827" wp14:editId="2DB6F9E2">
                <wp:simplePos x="0" y="0"/>
                <wp:positionH relativeFrom="margin">
                  <wp:posOffset>511175</wp:posOffset>
                </wp:positionH>
                <wp:positionV relativeFrom="paragraph">
                  <wp:posOffset>174625</wp:posOffset>
                </wp:positionV>
                <wp:extent cx="5753100" cy="614680"/>
                <wp:effectExtent l="0" t="0" r="0" b="0"/>
                <wp:wrapTopAndBottom/>
                <wp:docPr id="6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61468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19C2DB" w14:textId="3F2C51F7" w:rsidR="007D350D" w:rsidRDefault="007D350D" w:rsidP="00ED35B7">
                            <w:pPr>
                              <w:spacing w:before="75"/>
                              <w:ind w:right="1912" w:firstLine="720"/>
                              <w:rPr>
                                <w:sz w:val="36"/>
                              </w:rPr>
                            </w:pPr>
                            <w:r>
                              <w:rPr>
                                <w:sz w:val="36"/>
                              </w:rPr>
                              <w:t xml:space="preserve">«Мы помним! Мы гордимся!  - стр. </w:t>
                            </w:r>
                            <w:r w:rsidR="00D6302A">
                              <w:rPr>
                                <w:sz w:val="36"/>
                              </w:rPr>
                              <w:t>6-10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96827" id="Text Box 72" o:spid="_x0000_s1030" type="#_x0000_t202" style="position:absolute;margin-left:40.25pt;margin-top:13.75pt;width:453pt;height:48.4pt;z-index:-157260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" fillcolor="#ffc000" stroked="f">
                <v:textbox inset="0,0,0,0">
                  <w:txbxContent>
                    <w:p w14:paraId="0519C2DB" w14:textId="3F2C51F7" w:rsidR="007D350D" w:rsidRDefault="007D350D" w:rsidP="00ED35B7">
                      <w:pPr>
                        <w:spacing w:before="75"/>
                        <w:ind w:right="1912" w:firstLine="720"/>
                        <w:rPr>
                          <w:sz w:val="36"/>
                        </w:rPr>
                      </w:pPr>
                      <w:r>
                        <w:rPr>
                          <w:sz w:val="36"/>
                        </w:rPr>
                        <w:t xml:space="preserve">«Мы помним! Мы гордимся!  - стр. </w:t>
                      </w:r>
                      <w:r w:rsidR="00D6302A">
                        <w:rPr>
                          <w:sz w:val="36"/>
                        </w:rPr>
                        <w:t>6-10</w:t>
                      </w:r>
                    </w:p>
                  </w:txbxContent>
                </v:textbox>
                <w10:wrap type="topAndBottom" anchorx="margin"/>
              </v:shape>
            </w:pict>
          </mc:Fallback>
        </mc:AlternateContent>
      </w:r>
    </w:p>
    <w:p w14:paraId="4FE88B95" w14:textId="7EDB5DA0" w:rsidR="00C91429" w:rsidRDefault="00C91429">
      <w:pPr>
        <w:pStyle w:val="a3"/>
        <w:rPr>
          <w:b/>
          <w:sz w:val="20"/>
        </w:rPr>
      </w:pPr>
    </w:p>
    <w:p w14:paraId="4B05FF6A" w14:textId="24509F16" w:rsidR="00C91429" w:rsidRDefault="00C91429" w:rsidP="007D350D">
      <w:pPr>
        <w:pStyle w:val="a3"/>
        <w:jc w:val="right"/>
        <w:rPr>
          <w:b/>
          <w:sz w:val="20"/>
        </w:rPr>
      </w:pPr>
    </w:p>
    <w:p w14:paraId="40245801" w14:textId="5B9A5E2F" w:rsidR="00C91429" w:rsidRDefault="00C91429">
      <w:pPr>
        <w:pStyle w:val="a3"/>
        <w:rPr>
          <w:b/>
          <w:sz w:val="20"/>
        </w:rPr>
      </w:pPr>
    </w:p>
    <w:p w14:paraId="4D50F7AD" w14:textId="755D4E29" w:rsidR="00C91429" w:rsidRDefault="00C91429">
      <w:pPr>
        <w:pStyle w:val="a3"/>
        <w:rPr>
          <w:b/>
          <w:sz w:val="20"/>
        </w:rPr>
      </w:pPr>
    </w:p>
    <w:p w14:paraId="363A9578" w14:textId="7F140D31" w:rsidR="00C91429" w:rsidRDefault="00C91429">
      <w:pPr>
        <w:pStyle w:val="a3"/>
        <w:spacing w:before="2"/>
        <w:rPr>
          <w:b/>
          <w:sz w:val="27"/>
        </w:rPr>
      </w:pPr>
    </w:p>
    <w:p w14:paraId="06708333" w14:textId="124DDBC8" w:rsidR="00C91429" w:rsidRDefault="00D6302A" w:rsidP="007D350D">
      <w:pPr>
        <w:spacing w:before="89"/>
        <w:ind w:left="500"/>
        <w:rPr>
          <w:sz w:val="28"/>
        </w:rPr>
        <w:sectPr w:rsidR="00C91429">
          <w:footerReference w:type="even" r:id="rId8"/>
          <w:pgSz w:w="11910" w:h="16840"/>
          <w:pgMar w:top="540" w:right="80" w:bottom="280" w:left="20" w:header="0" w:footer="0" w:gutter="0"/>
          <w:cols w:space="720"/>
        </w:sectPr>
      </w:pPr>
      <w:r w:rsidRPr="00D6302A">
        <w:rPr>
          <w:noProof/>
        </w:rPr>
        <mc:AlternateContent>
          <mc:Choice Requires="wps">
            <w:drawing>
              <wp:anchor distT="0" distB="0" distL="0" distR="0" simplePos="0" relativeHeight="487592960" behindDoc="1" locked="0" layoutInCell="1" allowOverlap="1" wp14:anchorId="7460A6D6" wp14:editId="5053F009">
                <wp:simplePos x="0" y="0"/>
                <wp:positionH relativeFrom="margin">
                  <wp:posOffset>1397000</wp:posOffset>
                </wp:positionH>
                <wp:positionV relativeFrom="paragraph">
                  <wp:posOffset>69850</wp:posOffset>
                </wp:positionV>
                <wp:extent cx="6010275" cy="614680"/>
                <wp:effectExtent l="0" t="0" r="9525" b="0"/>
                <wp:wrapTopAndBottom/>
                <wp:docPr id="2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614680"/>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8684E3" w14:textId="7D670BBF" w:rsidR="00D6302A" w:rsidRDefault="00D6302A" w:rsidP="00D6302A">
                            <w:pPr>
                              <w:ind w:firstLine="720"/>
                            </w:pPr>
                            <w:r>
                              <w:rPr>
                                <w:sz w:val="36"/>
                              </w:rPr>
                              <w:t>Рекомендации родителям - стр. 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0A6D6" id="_x0000_s1031" type="#_x0000_t202" style="position:absolute;left:0;text-align:left;margin-left:110pt;margin-top:5.5pt;width:473.25pt;height:48.4pt;z-index:-157235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" fillcolor="#00af50" stroked="f">
                <v:textbox inset="0,0,0,0">
                  <w:txbxContent>
                    <w:p w14:paraId="6C8684E3" w14:textId="7D670BBF" w:rsidR="00D6302A" w:rsidRDefault="00D6302A" w:rsidP="00D6302A">
                      <w:pPr>
                        <w:ind w:firstLine="720"/>
                      </w:pPr>
                      <w:r>
                        <w:rPr>
                          <w:sz w:val="36"/>
                        </w:rPr>
                        <w:t>Рекомендации родителям - стр. 11</w:t>
                      </w:r>
                    </w:p>
                  </w:txbxContent>
                </v:textbox>
                <w10:wrap type="topAndBottom" anchorx="margin"/>
              </v:shape>
            </w:pict>
          </mc:Fallback>
        </mc:AlternateContent>
      </w:r>
    </w:p>
    <w:p w14:paraId="2565F992" w14:textId="7F6088DB" w:rsidR="00C91429" w:rsidRDefault="00DD29C6">
      <w:pPr>
        <w:pStyle w:val="1"/>
        <w:spacing w:before="63"/>
        <w:ind w:left="1454"/>
      </w:pPr>
      <w:r>
        <w:rPr>
          <w:color w:val="000099"/>
        </w:rPr>
        <w:lastRenderedPageBreak/>
        <w:t>П</w:t>
      </w:r>
      <w:r w:rsidR="00237C8A">
        <w:rPr>
          <w:color w:val="000099"/>
        </w:rPr>
        <w:t>атриотизм</w:t>
      </w:r>
      <w:r>
        <w:rPr>
          <w:color w:val="000099"/>
        </w:rPr>
        <w:t xml:space="preserve"> </w:t>
      </w:r>
    </w:p>
    <w:p w14:paraId="5E659138" w14:textId="77777777" w:rsidR="00237C8A" w:rsidRPr="008C2B3D" w:rsidRDefault="00237C8A" w:rsidP="001E3AA8">
      <w:pPr>
        <w:ind w:left="709" w:firstLine="425"/>
        <w:jc w:val="both"/>
        <w:rPr>
          <w:color w:val="000000"/>
          <w:sz w:val="28"/>
          <w:szCs w:val="28"/>
          <w:shd w:val="clear" w:color="auto" w:fill="FFFFFF"/>
        </w:rPr>
      </w:pPr>
      <w:r w:rsidRPr="008C2B3D">
        <w:rPr>
          <w:color w:val="000000"/>
          <w:sz w:val="28"/>
          <w:szCs w:val="28"/>
          <w:shd w:val="clear" w:color="auto" w:fill="FFFFFF"/>
        </w:rPr>
        <w:t>Патриотизм-одно из самых глубинных чувств, закрепленных веками и тысячелетиями. Учёные – генетики утверждают, что у человека существует ген патриотизма. А вот из каких капелек складывается у маленького человека это качество, до сих пор никто не знает, хотя, видимо, самая первая капля – это семья – мама, папа, дом, природа родного края. Суть патриотического воспитания в детском саду состоит в том, чтобы посеять и вырастить в детской душе семена любви к родному дому, семье, природе, к истории и культуре страны, созданной трудами родных и близких людей, тех, кого зовут соотечественниками.</w:t>
      </w:r>
    </w:p>
    <w:p w14:paraId="271268CC" w14:textId="77777777" w:rsidR="00C91429" w:rsidRDefault="00C91429">
      <w:pPr>
        <w:pStyle w:val="a3"/>
        <w:spacing w:before="10"/>
        <w:rPr>
          <w:sz w:val="21"/>
        </w:rPr>
      </w:pPr>
    </w:p>
    <w:p w14:paraId="084B22DE" w14:textId="45E95925" w:rsidR="00C91429" w:rsidRDefault="009213A2">
      <w:pPr>
        <w:pStyle w:val="1"/>
        <w:spacing w:before="1"/>
        <w:ind w:left="1460"/>
        <w:rPr>
          <w:color w:val="000099"/>
        </w:rPr>
      </w:pPr>
      <w:r w:rsidRPr="00DD29C6">
        <w:rPr>
          <w:noProof/>
          <w:color w:val="17365D" w:themeColor="text2" w:themeShade="BF"/>
        </w:rPr>
        <mc:AlternateContent>
          <mc:Choice Requires="wps">
            <w:drawing>
              <wp:anchor distT="0" distB="0" distL="114300" distR="114300" simplePos="0" relativeHeight="487035392" behindDoc="1" locked="0" layoutInCell="1" allowOverlap="1" wp14:anchorId="68BD075F" wp14:editId="52B6B277">
                <wp:simplePos x="0" y="0"/>
                <wp:positionH relativeFrom="page">
                  <wp:posOffset>292735</wp:posOffset>
                </wp:positionH>
                <wp:positionV relativeFrom="paragraph">
                  <wp:posOffset>345440</wp:posOffset>
                </wp:positionV>
                <wp:extent cx="6943725" cy="857250"/>
                <wp:effectExtent l="0" t="0" r="0" b="0"/>
                <wp:wrapNone/>
                <wp:docPr id="58"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3725" cy="857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00BFB" id="Rectangle 67" o:spid="_x0000_s1026" style="position:absolute;margin-left:23.05pt;margin-top:27.2pt;width:546.75pt;height:67.5pt;z-index:-16281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" stroked="f">
                <w10:wrap anchorx="page"/>
              </v:rect>
            </w:pict>
          </mc:Fallback>
        </mc:AlternateContent>
      </w:r>
      <w:r w:rsidR="00DA06ED">
        <w:rPr>
          <w:color w:val="000099"/>
        </w:rPr>
        <w:t>Растим патриота</w:t>
      </w:r>
    </w:p>
    <w:p w14:paraId="3FD1D263" w14:textId="77777777" w:rsidR="008560C3" w:rsidRDefault="008560C3">
      <w:pPr>
        <w:pStyle w:val="1"/>
        <w:spacing w:before="1"/>
        <w:ind w:left="1460"/>
      </w:pPr>
    </w:p>
    <w:tbl>
      <w:tblPr>
        <w:tblStyle w:val="a6"/>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4"/>
        <w:gridCol w:w="73"/>
        <w:gridCol w:w="5133"/>
      </w:tblGrid>
      <w:tr w:rsidR="00DA06ED" w14:paraId="6C4E54BF" w14:textId="77777777" w:rsidTr="001E3AA8">
        <w:tc>
          <w:tcPr>
            <w:tcW w:w="5264" w:type="dxa"/>
          </w:tcPr>
          <w:p w14:paraId="30A0BE6E" w14:textId="7ACA9DC1" w:rsidR="00DA06ED" w:rsidRDefault="00DA06ED" w:rsidP="00DA06ED">
            <w:pPr>
              <w:jc w:val="center"/>
              <w:rPr>
                <w:sz w:val="28"/>
                <w:szCs w:val="28"/>
              </w:rPr>
            </w:pPr>
            <w:r>
              <w:rPr>
                <w:noProof/>
                <w:color w:val="000099"/>
              </w:rPr>
              <w:drawing>
                <wp:inline distT="0" distB="0" distL="0" distR="0" wp14:anchorId="4A12FF48" wp14:editId="41CFF4EF">
                  <wp:extent cx="2333625" cy="3235600"/>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9081" cy="3312491"/>
                          </a:xfrm>
                          <a:prstGeom prst="rect">
                            <a:avLst/>
                          </a:prstGeom>
                          <a:noFill/>
                          <a:ln>
                            <a:noFill/>
                          </a:ln>
                        </pic:spPr>
                      </pic:pic>
                    </a:graphicData>
                  </a:graphic>
                </wp:inline>
              </w:drawing>
            </w:r>
          </w:p>
        </w:tc>
        <w:tc>
          <w:tcPr>
            <w:tcW w:w="5206" w:type="dxa"/>
            <w:gridSpan w:val="2"/>
          </w:tcPr>
          <w:p w14:paraId="21B65E5A" w14:textId="5997B41A" w:rsidR="00DA06ED" w:rsidRDefault="00DA06ED" w:rsidP="00237C8A">
            <w:pPr>
              <w:jc w:val="both"/>
              <w:rPr>
                <w:sz w:val="28"/>
                <w:szCs w:val="28"/>
              </w:rPr>
            </w:pPr>
            <w:r w:rsidRPr="00D608CC">
              <w:rPr>
                <w:color w:val="0070C0"/>
                <w:sz w:val="28"/>
                <w:szCs w:val="28"/>
              </w:rPr>
              <w:t xml:space="preserve">Патриотическое воспитание </w:t>
            </w:r>
            <w:r w:rsidR="007854DB" w:rsidRPr="00D608CC">
              <w:rPr>
                <w:color w:val="0070C0"/>
                <w:sz w:val="28"/>
                <w:szCs w:val="28"/>
              </w:rPr>
              <w:t>дошкольников -</w:t>
            </w:r>
            <w:r w:rsidRPr="00D608CC">
              <w:rPr>
                <w:color w:val="0070C0"/>
                <w:sz w:val="28"/>
                <w:szCs w:val="28"/>
              </w:rPr>
              <w:t xml:space="preserve"> актуальная проблема в условиях современной России. На сегодняшний момент материальные ценности, стали все больше доминировать над духовными. Дети имеют искаженные представления о гражданственности, патриотизме, милосердии. Воспитание чувства патриотизма у детей дошкольного возраста всегда считалась важной задачей педагогики и это связано, прежде всего, с особенностями возрастного периода, когда начинается процесс формирования духовно-нравственной основы личности ребенка, его отношения к окружающему миру.</w:t>
            </w:r>
          </w:p>
        </w:tc>
      </w:tr>
      <w:tr w:rsidR="00DA06ED" w14:paraId="2398597B" w14:textId="77777777" w:rsidTr="001E3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37" w:type="dxa"/>
            <w:gridSpan w:val="2"/>
            <w:tcBorders>
              <w:top w:val="nil"/>
              <w:left w:val="nil"/>
              <w:bottom w:val="nil"/>
              <w:right w:val="nil"/>
            </w:tcBorders>
          </w:tcPr>
          <w:p w14:paraId="63DD4AA7" w14:textId="39E33B61" w:rsidR="007854DB" w:rsidRPr="00D608CC" w:rsidRDefault="00DA06ED" w:rsidP="007854DB">
            <w:pPr>
              <w:jc w:val="both"/>
              <w:rPr>
                <w:color w:val="0070C0"/>
                <w:sz w:val="28"/>
                <w:szCs w:val="28"/>
              </w:rPr>
            </w:pPr>
            <w:r w:rsidRPr="00D608CC">
              <w:rPr>
                <w:color w:val="0070C0"/>
                <w:sz w:val="28"/>
                <w:szCs w:val="28"/>
              </w:rPr>
              <w:t>Чувство патриотизма так многогранно по своему содержанию, что не может быть определено несколькими словами. Чувство любви к Родине — это одно из самых сильных чувств, без него человек ущербен, не ощущает своих корней. Дошкольный возраст — важнейший период становления личности, когда закладываются предпосылки гражданских качеств, развиваются представления детей о человеке,</w:t>
            </w:r>
            <w:r w:rsidR="007854DB" w:rsidRPr="00D608CC">
              <w:rPr>
                <w:color w:val="0070C0"/>
                <w:sz w:val="28"/>
                <w:szCs w:val="28"/>
              </w:rPr>
              <w:t xml:space="preserve"> обществе культуре</w:t>
            </w:r>
            <w:r w:rsidRPr="00D608CC">
              <w:rPr>
                <w:color w:val="0070C0"/>
                <w:sz w:val="28"/>
                <w:szCs w:val="28"/>
              </w:rPr>
              <w:t xml:space="preserve">. </w:t>
            </w:r>
          </w:p>
          <w:p w14:paraId="31F6ACE5" w14:textId="2B87566F" w:rsidR="00DA06ED" w:rsidRPr="007854DB" w:rsidRDefault="00DA06ED" w:rsidP="007854DB">
            <w:pPr>
              <w:jc w:val="right"/>
              <w:rPr>
                <w:sz w:val="28"/>
                <w:szCs w:val="28"/>
              </w:rPr>
            </w:pPr>
            <w:r w:rsidRPr="00975465">
              <w:rPr>
                <w:sz w:val="28"/>
                <w:szCs w:val="28"/>
              </w:rPr>
              <w:t> </w:t>
            </w:r>
            <w:r w:rsidRPr="00D608CC">
              <w:rPr>
                <w:color w:val="4F6228" w:themeColor="accent3" w:themeShade="80"/>
                <w:sz w:val="28"/>
                <w:szCs w:val="28"/>
              </w:rPr>
              <w:t>А. Сухомлинский утверждал, что «детство — каждодневное открытие мира и, поэтому надо делать так, чтобы оно стало, прежде всего, познанием человека и Отечества, их красоты и величия».</w:t>
            </w:r>
          </w:p>
        </w:tc>
        <w:tc>
          <w:tcPr>
            <w:tcW w:w="5133" w:type="dxa"/>
            <w:tcBorders>
              <w:top w:val="nil"/>
              <w:left w:val="nil"/>
              <w:bottom w:val="nil"/>
              <w:right w:val="nil"/>
            </w:tcBorders>
          </w:tcPr>
          <w:p w14:paraId="52A90F98" w14:textId="77777777" w:rsidR="00DA06ED" w:rsidRDefault="00DA06ED" w:rsidP="00DA06ED">
            <w:pPr>
              <w:jc w:val="center"/>
              <w:rPr>
                <w:sz w:val="28"/>
                <w:szCs w:val="28"/>
              </w:rPr>
            </w:pPr>
          </w:p>
          <w:p w14:paraId="5F538EC1" w14:textId="0783498B" w:rsidR="00DA06ED" w:rsidRDefault="00DA06ED" w:rsidP="00DA06ED">
            <w:pPr>
              <w:jc w:val="center"/>
              <w:rPr>
                <w:sz w:val="28"/>
                <w:szCs w:val="28"/>
              </w:rPr>
            </w:pPr>
            <w:r>
              <w:rPr>
                <w:b/>
                <w:bCs/>
                <w:noProof/>
                <w:color w:val="333333"/>
                <w:sz w:val="28"/>
                <w:szCs w:val="28"/>
                <w:shd w:val="clear" w:color="auto" w:fill="F6F6F6"/>
              </w:rPr>
              <w:drawing>
                <wp:inline distT="0" distB="0" distL="0" distR="0" wp14:anchorId="468F0462" wp14:editId="08B0F3BD">
                  <wp:extent cx="2980828" cy="30384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18931" cy="3077315"/>
                          </a:xfrm>
                          <a:prstGeom prst="rect">
                            <a:avLst/>
                          </a:prstGeom>
                          <a:noFill/>
                          <a:ln>
                            <a:noFill/>
                          </a:ln>
                        </pic:spPr>
                      </pic:pic>
                    </a:graphicData>
                  </a:graphic>
                </wp:inline>
              </w:drawing>
            </w:r>
          </w:p>
        </w:tc>
      </w:tr>
      <w:tr w:rsidR="00DA06ED" w14:paraId="799CF93F" w14:textId="77777777" w:rsidTr="001E3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37" w:type="dxa"/>
            <w:gridSpan w:val="2"/>
            <w:tcBorders>
              <w:top w:val="nil"/>
              <w:left w:val="nil"/>
              <w:bottom w:val="nil"/>
              <w:right w:val="nil"/>
            </w:tcBorders>
          </w:tcPr>
          <w:p w14:paraId="5646FB8F" w14:textId="305F19C4" w:rsidR="00DA06ED" w:rsidRPr="00237C8A" w:rsidRDefault="00DA06ED" w:rsidP="00237C8A">
            <w:pPr>
              <w:jc w:val="both"/>
              <w:rPr>
                <w:sz w:val="28"/>
                <w:szCs w:val="28"/>
              </w:rPr>
            </w:pPr>
            <w:r>
              <w:rPr>
                <w:noProof/>
                <w:color w:val="000099"/>
              </w:rPr>
              <w:lastRenderedPageBreak/>
              <w:drawing>
                <wp:inline distT="0" distB="0" distL="0" distR="0" wp14:anchorId="4B6C3384" wp14:editId="11013B74">
                  <wp:extent cx="3248025" cy="1861073"/>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34812" cy="1910801"/>
                          </a:xfrm>
                          <a:prstGeom prst="rect">
                            <a:avLst/>
                          </a:prstGeom>
                          <a:noFill/>
                          <a:ln>
                            <a:noFill/>
                          </a:ln>
                        </pic:spPr>
                      </pic:pic>
                    </a:graphicData>
                  </a:graphic>
                </wp:inline>
              </w:drawing>
            </w:r>
          </w:p>
        </w:tc>
        <w:tc>
          <w:tcPr>
            <w:tcW w:w="5133" w:type="dxa"/>
            <w:tcBorders>
              <w:top w:val="nil"/>
              <w:left w:val="nil"/>
              <w:bottom w:val="nil"/>
              <w:right w:val="nil"/>
            </w:tcBorders>
          </w:tcPr>
          <w:p w14:paraId="24C4FA5E" w14:textId="77777777" w:rsidR="007854DB" w:rsidRDefault="007854DB" w:rsidP="00DA06ED">
            <w:pPr>
              <w:jc w:val="both"/>
              <w:rPr>
                <w:sz w:val="28"/>
                <w:szCs w:val="28"/>
              </w:rPr>
            </w:pPr>
          </w:p>
          <w:p w14:paraId="7C2D86E5" w14:textId="7347CE5F" w:rsidR="00DA06ED" w:rsidRPr="00DA06ED" w:rsidRDefault="00DA06ED" w:rsidP="00DA06ED">
            <w:pPr>
              <w:jc w:val="both"/>
              <w:rPr>
                <w:sz w:val="28"/>
                <w:szCs w:val="28"/>
              </w:rPr>
            </w:pPr>
            <w:r w:rsidRPr="00D608CC">
              <w:rPr>
                <w:color w:val="00B050"/>
                <w:sz w:val="28"/>
                <w:szCs w:val="28"/>
              </w:rPr>
              <w:t>Любовь к Отчизне начинается с любви к своей малой родине — месту, где родился человек. Воспитание любви к своей малой родине — это многотрудный, долговременный, ювелирный процесс, он должен осуществляться ненавязчиво и постоянно.</w:t>
            </w:r>
          </w:p>
        </w:tc>
      </w:tr>
    </w:tbl>
    <w:p w14:paraId="28D16E99" w14:textId="4EA873F4" w:rsidR="00C91429" w:rsidRPr="00975465" w:rsidRDefault="00C91429" w:rsidP="00237C8A">
      <w:pPr>
        <w:ind w:firstLine="720"/>
        <w:jc w:val="both"/>
        <w:rPr>
          <w:sz w:val="28"/>
          <w:szCs w:val="28"/>
        </w:rPr>
      </w:pPr>
    </w:p>
    <w:tbl>
      <w:tblPr>
        <w:tblStyle w:val="a6"/>
        <w:tblW w:w="10489" w:type="dxa"/>
        <w:tblInd w:w="426" w:type="dxa"/>
        <w:tblLook w:val="04A0" w:firstRow="1" w:lastRow="0" w:firstColumn="1" w:lastColumn="0" w:noHBand="0" w:noVBand="1"/>
      </w:tblPr>
      <w:tblGrid>
        <w:gridCol w:w="5199"/>
        <w:gridCol w:w="112"/>
        <w:gridCol w:w="5300"/>
      </w:tblGrid>
      <w:tr w:rsidR="0005497D" w14:paraId="2D232FB1" w14:textId="77777777" w:rsidTr="001E3AA8">
        <w:tc>
          <w:tcPr>
            <w:tcW w:w="6454" w:type="dxa"/>
            <w:gridSpan w:val="2"/>
            <w:tcBorders>
              <w:top w:val="nil"/>
              <w:left w:val="nil"/>
              <w:bottom w:val="nil"/>
              <w:right w:val="nil"/>
            </w:tcBorders>
          </w:tcPr>
          <w:p w14:paraId="1E7D6A0A" w14:textId="6A82405A" w:rsidR="00DA06ED" w:rsidRDefault="00DA06ED" w:rsidP="0005497D">
            <w:pPr>
              <w:pStyle w:val="1"/>
              <w:spacing w:before="174"/>
              <w:ind w:left="0" w:right="1102"/>
              <w:rPr>
                <w:noProof/>
                <w:color w:val="000099"/>
              </w:rPr>
            </w:pPr>
            <w:r>
              <w:rPr>
                <w:b w:val="0"/>
                <w:bCs w:val="0"/>
                <w:noProof/>
                <w:color w:val="333333"/>
                <w:sz w:val="28"/>
                <w:szCs w:val="28"/>
                <w:shd w:val="clear" w:color="auto" w:fill="F6F6F6"/>
              </w:rPr>
              <w:drawing>
                <wp:inline distT="0" distB="0" distL="0" distR="0" wp14:anchorId="21EBA440" wp14:editId="05CC6F91">
                  <wp:extent cx="3261950" cy="20193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065" r="19075"/>
                          <a:stretch/>
                        </pic:blipFill>
                        <pic:spPr bwMode="auto">
                          <a:xfrm>
                            <a:off x="0" y="0"/>
                            <a:ext cx="3340238" cy="20677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35" w:type="dxa"/>
            <w:tcBorders>
              <w:top w:val="nil"/>
              <w:left w:val="nil"/>
              <w:bottom w:val="nil"/>
              <w:right w:val="nil"/>
            </w:tcBorders>
          </w:tcPr>
          <w:p w14:paraId="4C59D3E7" w14:textId="5A772C13" w:rsidR="0005497D" w:rsidRDefault="00DA06ED" w:rsidP="0005497D">
            <w:pPr>
              <w:pStyle w:val="1"/>
              <w:spacing w:before="174"/>
              <w:ind w:left="0" w:right="1102"/>
              <w:jc w:val="both"/>
              <w:rPr>
                <w:noProof/>
                <w:color w:val="000099"/>
              </w:rPr>
            </w:pPr>
            <w:r>
              <w:rPr>
                <w:b w:val="0"/>
                <w:bCs w:val="0"/>
                <w:noProof/>
                <w:color w:val="333333"/>
                <w:sz w:val="28"/>
                <w:szCs w:val="28"/>
                <w:shd w:val="clear" w:color="auto" w:fill="F6F6F6"/>
              </w:rPr>
              <w:drawing>
                <wp:inline distT="0" distB="0" distL="0" distR="0" wp14:anchorId="28E2C4C6" wp14:editId="1EA39AAD">
                  <wp:extent cx="3284264" cy="2088292"/>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654" r="14606"/>
                          <a:stretch/>
                        </pic:blipFill>
                        <pic:spPr bwMode="auto">
                          <a:xfrm>
                            <a:off x="0" y="0"/>
                            <a:ext cx="3331500" cy="211832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3606C" w14:paraId="0DC61BB4" w14:textId="77777777" w:rsidTr="001E3A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366" w:type="dxa"/>
            <w:vAlign w:val="center"/>
          </w:tcPr>
          <w:p w14:paraId="315DBD18" w14:textId="0052CE97" w:rsidR="0023606C" w:rsidRPr="00D608CC" w:rsidRDefault="0005497D" w:rsidP="00D608CC">
            <w:pPr>
              <w:ind w:firstLine="720"/>
              <w:jc w:val="both"/>
              <w:rPr>
                <w:color w:val="984806" w:themeColor="accent6" w:themeShade="80"/>
                <w:sz w:val="28"/>
                <w:szCs w:val="28"/>
              </w:rPr>
            </w:pPr>
            <w:r w:rsidRPr="00D608CC">
              <w:rPr>
                <w:noProof/>
                <w:color w:val="984806" w:themeColor="accent6" w:themeShade="80"/>
              </w:rPr>
              <w:t xml:space="preserve">   </w:t>
            </w:r>
            <w:r w:rsidR="00DA06ED" w:rsidRPr="00D608CC">
              <w:rPr>
                <w:color w:val="984806" w:themeColor="accent6" w:themeShade="80"/>
                <w:sz w:val="28"/>
                <w:szCs w:val="28"/>
              </w:rPr>
              <w:t>В детском саду ребенок проводит время в составе группы сверстников, организуемым, как правило, одним взрослым. В семье развитие ребенка проходит в рамках обыденных социальных ситуаций и не ставит перед собой определенной цели-результата. В детском саду ребенка обучают целенаправленно, его образование дифференцировано и имеет целью достижение запрограммированных результатов. Следовательно, семья и детский сад, используя различные подходы к образованию ребенка, могут дополнять друг друга.</w:t>
            </w:r>
          </w:p>
          <w:p w14:paraId="79537101" w14:textId="1F44E6FA" w:rsidR="008560C3" w:rsidRDefault="008560C3" w:rsidP="00D608CC">
            <w:pPr>
              <w:ind w:firstLine="720"/>
              <w:jc w:val="both"/>
              <w:rPr>
                <w:b/>
                <w:bCs/>
                <w:color w:val="333333"/>
                <w:sz w:val="28"/>
                <w:szCs w:val="28"/>
                <w:shd w:val="clear" w:color="auto" w:fill="F6F6F6"/>
              </w:rPr>
            </w:pPr>
          </w:p>
        </w:tc>
        <w:tc>
          <w:tcPr>
            <w:tcW w:w="4123" w:type="dxa"/>
            <w:gridSpan w:val="2"/>
          </w:tcPr>
          <w:p w14:paraId="11232EC6" w14:textId="3CCAFA35" w:rsidR="0023606C" w:rsidRDefault="00DA06ED" w:rsidP="00D608CC">
            <w:pPr>
              <w:pStyle w:val="1"/>
              <w:spacing w:before="174"/>
              <w:ind w:left="0" w:right="-20"/>
              <w:jc w:val="right"/>
              <w:rPr>
                <w:b w:val="0"/>
                <w:bCs w:val="0"/>
                <w:color w:val="333333"/>
                <w:sz w:val="28"/>
                <w:szCs w:val="28"/>
                <w:shd w:val="clear" w:color="auto" w:fill="F6F6F6"/>
              </w:rPr>
            </w:pPr>
            <w:r>
              <w:rPr>
                <w:b w:val="0"/>
                <w:bCs w:val="0"/>
                <w:noProof/>
                <w:color w:val="333333"/>
                <w:sz w:val="28"/>
                <w:szCs w:val="28"/>
                <w:shd w:val="clear" w:color="auto" w:fill="F6F6F6"/>
              </w:rPr>
              <w:drawing>
                <wp:inline distT="0" distB="0" distL="0" distR="0" wp14:anchorId="51ED98BF" wp14:editId="2309BAE5">
                  <wp:extent cx="3254610" cy="2446637"/>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96338" cy="2478006"/>
                          </a:xfrm>
                          <a:prstGeom prst="rect">
                            <a:avLst/>
                          </a:prstGeom>
                          <a:noFill/>
                          <a:ln>
                            <a:noFill/>
                          </a:ln>
                        </pic:spPr>
                      </pic:pic>
                    </a:graphicData>
                  </a:graphic>
                </wp:inline>
              </w:drawing>
            </w:r>
          </w:p>
        </w:tc>
      </w:tr>
    </w:tbl>
    <w:p w14:paraId="0040ACF5" w14:textId="648221A8" w:rsidR="00C91429" w:rsidRDefault="00DD29C6" w:rsidP="00D608CC">
      <w:pPr>
        <w:pStyle w:val="1"/>
        <w:spacing w:before="174"/>
        <w:ind w:left="0" w:right="-20"/>
      </w:pPr>
      <w:r>
        <w:rPr>
          <w:color w:val="000099"/>
        </w:rPr>
        <w:t>Я горжусь что живу в России</w:t>
      </w:r>
    </w:p>
    <w:p w14:paraId="52CDB4AE" w14:textId="2354A1EA" w:rsidR="00CA7EA7" w:rsidRDefault="00117E63" w:rsidP="001E3AA8">
      <w:pPr>
        <w:ind w:left="567" w:firstLine="567"/>
        <w:jc w:val="both"/>
        <w:rPr>
          <w:sz w:val="28"/>
          <w:szCs w:val="28"/>
        </w:rPr>
      </w:pPr>
      <w:r w:rsidRPr="00DA06ED">
        <w:tab/>
      </w:r>
      <w:r w:rsidRPr="00D608CC">
        <w:rPr>
          <w:color w:val="0070C0"/>
          <w:sz w:val="28"/>
          <w:szCs w:val="28"/>
        </w:rPr>
        <w:t xml:space="preserve">В настоящее время задачи патриотического воспитания ориентированы на </w:t>
      </w:r>
      <w:r w:rsidR="00DA06ED" w:rsidRPr="00D608CC">
        <w:rPr>
          <w:color w:val="0070C0"/>
          <w:sz w:val="28"/>
          <w:szCs w:val="28"/>
        </w:rPr>
        <w:t>школу</w:t>
      </w:r>
      <w:r w:rsidRPr="00D608CC">
        <w:rPr>
          <w:color w:val="0070C0"/>
          <w:sz w:val="28"/>
          <w:szCs w:val="28"/>
        </w:rPr>
        <w:t xml:space="preserve">. В ней ребенок получает уроки нравственности, закладываются жизненные позиции. </w:t>
      </w:r>
      <w:r w:rsidR="00DA06ED" w:rsidRPr="00D608CC">
        <w:rPr>
          <w:color w:val="0070C0"/>
          <w:sz w:val="28"/>
          <w:szCs w:val="28"/>
        </w:rPr>
        <w:t>Школьное обучение и воспитание</w:t>
      </w:r>
      <w:r w:rsidRPr="00D608CC">
        <w:rPr>
          <w:color w:val="0070C0"/>
          <w:sz w:val="28"/>
          <w:szCs w:val="28"/>
        </w:rPr>
        <w:t xml:space="preserve"> носит эмоциональный</w:t>
      </w:r>
      <w:r w:rsidR="00DA06ED" w:rsidRPr="00D608CC">
        <w:rPr>
          <w:color w:val="0070C0"/>
          <w:sz w:val="28"/>
          <w:szCs w:val="28"/>
        </w:rPr>
        <w:t xml:space="preserve"> </w:t>
      </w:r>
      <w:r w:rsidRPr="00D608CC">
        <w:rPr>
          <w:color w:val="0070C0"/>
          <w:sz w:val="28"/>
          <w:szCs w:val="28"/>
        </w:rPr>
        <w:t xml:space="preserve">характер, оно основано на любви и привязанности. Не случайно основная задача патриотического воспитания — воспитание любви к родителям, близким, дому, школе, малой родине. Таким образом, полноценное решение задач патриотического воспитания возможно лишь во взаимодействии с семьей, под которым мы понимаем обмен мыслями, чувствами, переживаниями, взаимная поддержка. </w:t>
      </w:r>
    </w:p>
    <w:tbl>
      <w:tblPr>
        <w:tblStyle w:val="a6"/>
        <w:tblW w:w="10774"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8"/>
        <w:gridCol w:w="3987"/>
        <w:gridCol w:w="425"/>
        <w:gridCol w:w="3656"/>
        <w:gridCol w:w="38"/>
      </w:tblGrid>
      <w:tr w:rsidR="007854DB" w14:paraId="262A9A15" w14:textId="77777777" w:rsidTr="001E3AA8">
        <w:trPr>
          <w:gridAfter w:val="1"/>
          <w:wAfter w:w="38" w:type="dxa"/>
        </w:trPr>
        <w:tc>
          <w:tcPr>
            <w:tcW w:w="7080" w:type="dxa"/>
            <w:gridSpan w:val="3"/>
            <w:vMerge w:val="restart"/>
            <w:vAlign w:val="center"/>
          </w:tcPr>
          <w:p w14:paraId="13949CB7" w14:textId="13756525" w:rsidR="007854DB" w:rsidRPr="00D608CC" w:rsidRDefault="007854DB" w:rsidP="007854DB">
            <w:pPr>
              <w:ind w:right="470" w:firstLine="426"/>
              <w:jc w:val="both"/>
              <w:rPr>
                <w:color w:val="4F6228" w:themeColor="accent3" w:themeShade="80"/>
                <w:sz w:val="28"/>
                <w:szCs w:val="28"/>
              </w:rPr>
            </w:pPr>
            <w:r w:rsidRPr="00D608CC">
              <w:rPr>
                <w:color w:val="4F6228" w:themeColor="accent3" w:themeShade="80"/>
                <w:sz w:val="28"/>
                <w:szCs w:val="28"/>
              </w:rPr>
              <w:lastRenderedPageBreak/>
              <w:t>Школой была поставлена цель — вовлечь родителей в процесс патриотического воспитания детей через взаимодействие со школой. Зарождая росточки любви к истории своей страны, родному городу, очень важно помочь ребенку открыть историческое прошлое, рассказать о её защитниках. Педагоги и родители сходятся в едином мнении — в необходимости помнить о тех, кто защищал наше Отечество в суровые времена, в необходимости знакомства детей с подвигом народа во время Великой Отечественной Войны, с традициями празднования Дня Победы. Трудно говорить о войне. Все дальше от нас уходят годы Великой Отечественной войны. Уходят из жизни люди, в памяти которых остались горькие утраты и радости побед. Взрослым необходимо отобрать из массы впечатлений, получаемых ребенком, наиболее доступные и понятные ему</w:t>
            </w:r>
          </w:p>
          <w:p w14:paraId="399E5565" w14:textId="474CD09A" w:rsidR="007854DB" w:rsidRDefault="007854DB" w:rsidP="007854DB">
            <w:pPr>
              <w:ind w:firstLine="426"/>
              <w:jc w:val="center"/>
              <w:rPr>
                <w:sz w:val="28"/>
                <w:szCs w:val="28"/>
              </w:rPr>
            </w:pPr>
          </w:p>
        </w:tc>
        <w:tc>
          <w:tcPr>
            <w:tcW w:w="3656" w:type="dxa"/>
            <w:vAlign w:val="center"/>
          </w:tcPr>
          <w:p w14:paraId="0A3ECC27" w14:textId="77A7039E" w:rsidR="007854DB" w:rsidRDefault="001E3AA8" w:rsidP="001E3AA8">
            <w:pPr>
              <w:rPr>
                <w:sz w:val="28"/>
                <w:szCs w:val="28"/>
              </w:rPr>
            </w:pPr>
            <w:r>
              <w:rPr>
                <w:noProof/>
                <w:sz w:val="28"/>
                <w:szCs w:val="28"/>
              </w:rPr>
              <w:t xml:space="preserve"> </w:t>
            </w:r>
            <w:r>
              <w:rPr>
                <w:noProof/>
              </w:rPr>
              <w:t xml:space="preserve">        </w:t>
            </w:r>
            <w:r w:rsidR="007854DB">
              <w:rPr>
                <w:noProof/>
                <w:sz w:val="28"/>
                <w:szCs w:val="28"/>
              </w:rPr>
              <w:drawing>
                <wp:inline distT="0" distB="0" distL="0" distR="0" wp14:anchorId="6683E003" wp14:editId="52F42CA1">
                  <wp:extent cx="1476181" cy="1979927"/>
                  <wp:effectExtent l="133350" t="114300" r="124460" b="17335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510" t="3067"/>
                          <a:stretch/>
                        </pic:blipFill>
                        <pic:spPr bwMode="auto">
                          <a:xfrm>
                            <a:off x="0" y="0"/>
                            <a:ext cx="1492553" cy="20018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r>
      <w:tr w:rsidR="007854DB" w14:paraId="66F98073" w14:textId="77777777" w:rsidTr="001E3AA8">
        <w:trPr>
          <w:gridAfter w:val="1"/>
          <w:wAfter w:w="38" w:type="dxa"/>
        </w:trPr>
        <w:tc>
          <w:tcPr>
            <w:tcW w:w="7080" w:type="dxa"/>
            <w:gridSpan w:val="3"/>
            <w:vMerge/>
            <w:vAlign w:val="center"/>
          </w:tcPr>
          <w:p w14:paraId="3852378B" w14:textId="77777777" w:rsidR="007854DB" w:rsidRDefault="007854DB" w:rsidP="00CA7EA7">
            <w:pPr>
              <w:jc w:val="center"/>
              <w:rPr>
                <w:noProof/>
                <w:sz w:val="28"/>
                <w:szCs w:val="28"/>
              </w:rPr>
            </w:pPr>
          </w:p>
        </w:tc>
        <w:tc>
          <w:tcPr>
            <w:tcW w:w="3656" w:type="dxa"/>
            <w:vAlign w:val="center"/>
          </w:tcPr>
          <w:p w14:paraId="45299302" w14:textId="7F857C1E" w:rsidR="007854DB" w:rsidRDefault="001E3AA8" w:rsidP="001E3AA8">
            <w:pPr>
              <w:rPr>
                <w:noProof/>
                <w:sz w:val="28"/>
                <w:szCs w:val="28"/>
              </w:rPr>
            </w:pPr>
            <w:r>
              <w:rPr>
                <w:noProof/>
                <w:sz w:val="28"/>
                <w:szCs w:val="28"/>
              </w:rPr>
              <w:t xml:space="preserve"> </w:t>
            </w:r>
            <w:r>
              <w:rPr>
                <w:noProof/>
              </w:rPr>
              <w:t xml:space="preserve">            </w:t>
            </w:r>
            <w:r w:rsidR="007854DB">
              <w:rPr>
                <w:noProof/>
                <w:sz w:val="28"/>
                <w:szCs w:val="28"/>
              </w:rPr>
              <w:drawing>
                <wp:inline distT="0" distB="0" distL="0" distR="0" wp14:anchorId="614E3545" wp14:editId="2ECA29B3">
                  <wp:extent cx="1464945" cy="1955877"/>
                  <wp:effectExtent l="0" t="0" r="1905" b="635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75916" cy="1970524"/>
                          </a:xfrm>
                          <a:prstGeom prst="rect">
                            <a:avLst/>
                          </a:prstGeom>
                          <a:noFill/>
                          <a:ln>
                            <a:noFill/>
                          </a:ln>
                        </pic:spPr>
                      </pic:pic>
                    </a:graphicData>
                  </a:graphic>
                </wp:inline>
              </w:drawing>
            </w:r>
          </w:p>
        </w:tc>
      </w:tr>
      <w:tr w:rsidR="008560C3" w14:paraId="1C03559D" w14:textId="3F364F20" w:rsidTr="001E3AA8">
        <w:trPr>
          <w:gridAfter w:val="1"/>
          <w:wAfter w:w="38" w:type="dxa"/>
          <w:trHeight w:val="2370"/>
        </w:trPr>
        <w:tc>
          <w:tcPr>
            <w:tcW w:w="2668" w:type="dxa"/>
            <w:vMerge w:val="restart"/>
            <w:vAlign w:val="center"/>
          </w:tcPr>
          <w:p w14:paraId="0C1728AC" w14:textId="208F4B5A" w:rsidR="008560C3" w:rsidRDefault="008560C3" w:rsidP="00CA7EA7">
            <w:pPr>
              <w:jc w:val="center"/>
              <w:rPr>
                <w:noProof/>
                <w:sz w:val="28"/>
                <w:szCs w:val="28"/>
              </w:rPr>
            </w:pPr>
            <w:r>
              <w:rPr>
                <w:noProof/>
                <w:sz w:val="28"/>
                <w:szCs w:val="28"/>
              </w:rPr>
              <w:drawing>
                <wp:inline distT="0" distB="0" distL="0" distR="0" wp14:anchorId="344A8919" wp14:editId="2A7A4FE9">
                  <wp:extent cx="1457325" cy="1032741"/>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59708" cy="1034429"/>
                          </a:xfrm>
                          <a:prstGeom prst="rect">
                            <a:avLst/>
                          </a:prstGeom>
                          <a:noFill/>
                          <a:ln>
                            <a:noFill/>
                          </a:ln>
                        </pic:spPr>
                      </pic:pic>
                    </a:graphicData>
                  </a:graphic>
                </wp:inline>
              </w:drawing>
            </w:r>
          </w:p>
        </w:tc>
        <w:tc>
          <w:tcPr>
            <w:tcW w:w="3987" w:type="dxa"/>
            <w:vAlign w:val="center"/>
          </w:tcPr>
          <w:p w14:paraId="6F7FFC6A" w14:textId="62129F61" w:rsidR="008560C3" w:rsidRDefault="008560C3" w:rsidP="008560C3">
            <w:pPr>
              <w:jc w:val="center"/>
              <w:rPr>
                <w:noProof/>
                <w:sz w:val="28"/>
                <w:szCs w:val="28"/>
              </w:rPr>
            </w:pPr>
            <w:r>
              <w:rPr>
                <w:noProof/>
                <w:sz w:val="28"/>
                <w:szCs w:val="28"/>
              </w:rPr>
              <w:drawing>
                <wp:inline distT="0" distB="0" distL="0" distR="0" wp14:anchorId="71875DD3" wp14:editId="71275186">
                  <wp:extent cx="1476375" cy="1344571"/>
                  <wp:effectExtent l="133350" t="76200" r="85725" b="14160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6266" r="6596"/>
                          <a:stretch/>
                        </pic:blipFill>
                        <pic:spPr bwMode="auto">
                          <a:xfrm>
                            <a:off x="0" y="0"/>
                            <a:ext cx="1502784" cy="136862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tc>
        <w:tc>
          <w:tcPr>
            <w:tcW w:w="4081" w:type="dxa"/>
            <w:gridSpan w:val="2"/>
            <w:vAlign w:val="center"/>
          </w:tcPr>
          <w:p w14:paraId="21864522" w14:textId="0F5E02B2" w:rsidR="008560C3" w:rsidRDefault="008560C3" w:rsidP="008560C3">
            <w:pPr>
              <w:jc w:val="center"/>
              <w:rPr>
                <w:noProof/>
                <w:sz w:val="28"/>
                <w:szCs w:val="28"/>
              </w:rPr>
            </w:pPr>
            <w:r>
              <w:rPr>
                <w:noProof/>
                <w:sz w:val="28"/>
                <w:szCs w:val="28"/>
              </w:rPr>
              <w:drawing>
                <wp:inline distT="0" distB="0" distL="0" distR="0" wp14:anchorId="249A2010" wp14:editId="3A81FD9B">
                  <wp:extent cx="1447800" cy="1323760"/>
                  <wp:effectExtent l="133350" t="76200" r="76200" b="12446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4295" cy="136627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r w:rsidR="008560C3" w14:paraId="626F1325" w14:textId="5C4291CF" w:rsidTr="001E3AA8">
        <w:trPr>
          <w:trHeight w:val="2385"/>
        </w:trPr>
        <w:tc>
          <w:tcPr>
            <w:tcW w:w="2668" w:type="dxa"/>
            <w:vMerge/>
            <w:vAlign w:val="center"/>
          </w:tcPr>
          <w:p w14:paraId="6615BC46" w14:textId="77777777" w:rsidR="008560C3" w:rsidRDefault="008560C3" w:rsidP="00CA7EA7">
            <w:pPr>
              <w:jc w:val="center"/>
              <w:rPr>
                <w:noProof/>
                <w:sz w:val="28"/>
                <w:szCs w:val="28"/>
              </w:rPr>
            </w:pPr>
          </w:p>
        </w:tc>
        <w:tc>
          <w:tcPr>
            <w:tcW w:w="3987" w:type="dxa"/>
            <w:vAlign w:val="center"/>
          </w:tcPr>
          <w:p w14:paraId="6AE4B134" w14:textId="4BD2488B" w:rsidR="008560C3" w:rsidRDefault="008560C3" w:rsidP="008560C3">
            <w:pPr>
              <w:jc w:val="both"/>
              <w:rPr>
                <w:noProof/>
                <w:sz w:val="28"/>
                <w:szCs w:val="28"/>
              </w:rPr>
            </w:pPr>
            <w:r>
              <w:rPr>
                <w:noProof/>
                <w:sz w:val="28"/>
                <w:szCs w:val="28"/>
              </w:rPr>
              <w:drawing>
                <wp:inline distT="0" distB="0" distL="0" distR="0" wp14:anchorId="5DF19B6B" wp14:editId="18E44D83">
                  <wp:extent cx="1514744" cy="1457325"/>
                  <wp:effectExtent l="133350" t="57150" r="85725" b="1428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45724" cy="148713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4119" w:type="dxa"/>
            <w:gridSpan w:val="3"/>
            <w:vAlign w:val="center"/>
          </w:tcPr>
          <w:p w14:paraId="00E0A72B" w14:textId="00713D59" w:rsidR="008560C3" w:rsidRDefault="008560C3" w:rsidP="008560C3">
            <w:pPr>
              <w:jc w:val="both"/>
              <w:rPr>
                <w:noProof/>
                <w:sz w:val="28"/>
                <w:szCs w:val="28"/>
              </w:rPr>
            </w:pPr>
            <w:r>
              <w:rPr>
                <w:noProof/>
                <w:sz w:val="28"/>
                <w:szCs w:val="28"/>
              </w:rPr>
              <w:drawing>
                <wp:inline distT="0" distB="0" distL="0" distR="0" wp14:anchorId="134B422C" wp14:editId="21FB2253">
                  <wp:extent cx="2260422" cy="1343025"/>
                  <wp:effectExtent l="133350" t="76200" r="83185" b="1428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290347" cy="136080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bl>
    <w:p w14:paraId="6A42E110" w14:textId="77777777" w:rsidR="00117E63" w:rsidRDefault="00117E63" w:rsidP="00117E63">
      <w:pPr>
        <w:jc w:val="both"/>
      </w:pPr>
    </w:p>
    <w:tbl>
      <w:tblPr>
        <w:tblStyle w:val="a6"/>
        <w:tblW w:w="10948" w:type="dxa"/>
        <w:tblInd w:w="534" w:type="dxa"/>
        <w:tblLook w:val="04A0" w:firstRow="1" w:lastRow="0" w:firstColumn="1" w:lastColumn="0" w:noHBand="0" w:noVBand="1"/>
      </w:tblPr>
      <w:tblGrid>
        <w:gridCol w:w="175"/>
        <w:gridCol w:w="5812"/>
        <w:gridCol w:w="4678"/>
        <w:gridCol w:w="283"/>
      </w:tblGrid>
      <w:tr w:rsidR="00EF13CA" w14:paraId="664BB203" w14:textId="77777777" w:rsidTr="001E3AA8">
        <w:tc>
          <w:tcPr>
            <w:tcW w:w="10948" w:type="dxa"/>
            <w:gridSpan w:val="4"/>
            <w:tcBorders>
              <w:top w:val="nil"/>
              <w:left w:val="nil"/>
              <w:bottom w:val="nil"/>
              <w:right w:val="nil"/>
            </w:tcBorders>
          </w:tcPr>
          <w:p w14:paraId="68823582" w14:textId="2B43AD2C" w:rsidR="00EF13CA" w:rsidRDefault="00EF13CA" w:rsidP="00EF13CA">
            <w:pPr>
              <w:ind w:right="470"/>
              <w:jc w:val="center"/>
              <w:rPr>
                <w:noProof/>
                <w:sz w:val="28"/>
                <w:szCs w:val="28"/>
              </w:rPr>
            </w:pPr>
          </w:p>
        </w:tc>
      </w:tr>
      <w:tr w:rsidR="007854DB" w14:paraId="2CDB91A7" w14:textId="77777777" w:rsidTr="001E3AA8">
        <w:trPr>
          <w:gridBefore w:val="1"/>
          <w:gridAfter w:val="1"/>
          <w:wBefore w:w="175" w:type="dxa"/>
          <w:wAfter w:w="283" w:type="dxa"/>
        </w:trPr>
        <w:tc>
          <w:tcPr>
            <w:tcW w:w="5812" w:type="dxa"/>
            <w:vMerge w:val="restart"/>
            <w:tcBorders>
              <w:top w:val="nil"/>
              <w:left w:val="nil"/>
              <w:bottom w:val="nil"/>
              <w:right w:val="nil"/>
            </w:tcBorders>
            <w:vAlign w:val="center"/>
          </w:tcPr>
          <w:p w14:paraId="0AEC3447" w14:textId="74286B23" w:rsidR="007854DB" w:rsidRDefault="007854DB" w:rsidP="008560C3">
            <w:pPr>
              <w:tabs>
                <w:tab w:val="left" w:pos="4682"/>
              </w:tabs>
              <w:ind w:right="180" w:firstLine="429"/>
              <w:jc w:val="both"/>
              <w:rPr>
                <w:sz w:val="28"/>
                <w:szCs w:val="28"/>
              </w:rPr>
            </w:pPr>
            <w:r w:rsidRPr="00D608CC">
              <w:rPr>
                <w:color w:val="0070C0"/>
                <w:sz w:val="28"/>
                <w:szCs w:val="28"/>
              </w:rPr>
              <w:t>В нашей школе в работе по данному направлению в приоритете стали общешкольные мероприятия</w:t>
            </w:r>
            <w:r w:rsidR="001E3AA8">
              <w:rPr>
                <w:color w:val="0070C0"/>
                <w:sz w:val="28"/>
                <w:szCs w:val="28"/>
              </w:rPr>
              <w:t xml:space="preserve"> </w:t>
            </w:r>
            <w:r w:rsidRPr="00D608CC">
              <w:rPr>
                <w:color w:val="0070C0"/>
                <w:sz w:val="28"/>
                <w:szCs w:val="28"/>
              </w:rPr>
              <w:t xml:space="preserve">патриотического направления. Патриотическое мероприятие «Зарница», «Армейские забавы» Сегодня мы на многое начинаем смотреть по-иному, многое для себя открываем и переоцениваем. От того </w:t>
            </w:r>
            <w:r w:rsidRPr="00D608CC">
              <w:rPr>
                <w:color w:val="0070C0"/>
                <w:sz w:val="28"/>
                <w:szCs w:val="28"/>
              </w:rPr>
              <w:lastRenderedPageBreak/>
              <w:t>какими глазами ребенок впервые увидит окружающее, что поразило его воображение, что извлек он из общения с взрослыми о событиях современности и историческом прошлом своей Родины, зависит становление личности гражданина. Непосредственное участие родителей в воспитании детей в тесном взаимодействии с педагогами — одно из важнейших условий длительного, систематического и целенаправленного воздействия на ребенка, направленного на пробуждение патриотических чувств</w:t>
            </w:r>
            <w:r w:rsidRPr="00117E63">
              <w:rPr>
                <w:sz w:val="28"/>
                <w:szCs w:val="28"/>
              </w:rPr>
              <w:t xml:space="preserve">. </w:t>
            </w:r>
          </w:p>
        </w:tc>
        <w:tc>
          <w:tcPr>
            <w:tcW w:w="4678" w:type="dxa"/>
            <w:tcBorders>
              <w:top w:val="nil"/>
              <w:left w:val="nil"/>
              <w:bottom w:val="nil"/>
              <w:right w:val="nil"/>
            </w:tcBorders>
          </w:tcPr>
          <w:p w14:paraId="229E4576" w14:textId="0DD933A0" w:rsidR="007854DB" w:rsidRDefault="007854DB" w:rsidP="001E3AA8">
            <w:pPr>
              <w:jc w:val="center"/>
              <w:rPr>
                <w:sz w:val="28"/>
                <w:szCs w:val="28"/>
              </w:rPr>
            </w:pPr>
            <w:r>
              <w:rPr>
                <w:noProof/>
                <w:sz w:val="28"/>
                <w:szCs w:val="28"/>
              </w:rPr>
              <w:lastRenderedPageBreak/>
              <w:drawing>
                <wp:inline distT="0" distB="0" distL="0" distR="0" wp14:anchorId="5C2663F5" wp14:editId="3E68FDBC">
                  <wp:extent cx="2067472" cy="1552575"/>
                  <wp:effectExtent l="133350" t="57150" r="85725" b="1428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95547" cy="157365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r w:rsidR="007854DB" w14:paraId="79305680" w14:textId="39D4593A" w:rsidTr="001E3AA8">
        <w:trPr>
          <w:gridBefore w:val="1"/>
          <w:gridAfter w:val="1"/>
          <w:wBefore w:w="175" w:type="dxa"/>
          <w:wAfter w:w="283" w:type="dxa"/>
        </w:trPr>
        <w:tc>
          <w:tcPr>
            <w:tcW w:w="5812" w:type="dxa"/>
            <w:vMerge/>
            <w:tcBorders>
              <w:top w:val="nil"/>
              <w:left w:val="nil"/>
              <w:bottom w:val="nil"/>
              <w:right w:val="nil"/>
            </w:tcBorders>
            <w:vAlign w:val="center"/>
          </w:tcPr>
          <w:p w14:paraId="4D9C1DCE" w14:textId="158F77C2" w:rsidR="007854DB" w:rsidRDefault="007854DB" w:rsidP="00EF13CA">
            <w:pPr>
              <w:ind w:right="470"/>
              <w:jc w:val="center"/>
              <w:rPr>
                <w:noProof/>
                <w:sz w:val="28"/>
                <w:szCs w:val="28"/>
              </w:rPr>
            </w:pPr>
          </w:p>
        </w:tc>
        <w:tc>
          <w:tcPr>
            <w:tcW w:w="4678" w:type="dxa"/>
            <w:tcBorders>
              <w:top w:val="nil"/>
              <w:left w:val="nil"/>
              <w:bottom w:val="nil"/>
              <w:right w:val="nil"/>
            </w:tcBorders>
            <w:vAlign w:val="center"/>
          </w:tcPr>
          <w:p w14:paraId="226FE9F4" w14:textId="7E4FCA8E" w:rsidR="007854DB" w:rsidRDefault="007854DB" w:rsidP="001E3AA8">
            <w:pPr>
              <w:ind w:right="-114"/>
              <w:jc w:val="center"/>
              <w:rPr>
                <w:noProof/>
                <w:sz w:val="28"/>
                <w:szCs w:val="28"/>
              </w:rPr>
            </w:pPr>
            <w:r>
              <w:rPr>
                <w:noProof/>
                <w:sz w:val="28"/>
                <w:szCs w:val="28"/>
              </w:rPr>
              <w:drawing>
                <wp:inline distT="0" distB="0" distL="0" distR="0" wp14:anchorId="561AB4CD" wp14:editId="59970931">
                  <wp:extent cx="1877213" cy="1409700"/>
                  <wp:effectExtent l="133350" t="76200" r="85090" b="133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96666" cy="142430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r w:rsidR="007854DB" w14:paraId="2A0A997E" w14:textId="77777777" w:rsidTr="001E3AA8">
        <w:trPr>
          <w:gridBefore w:val="1"/>
          <w:gridAfter w:val="1"/>
          <w:wBefore w:w="175" w:type="dxa"/>
          <w:wAfter w:w="283" w:type="dxa"/>
        </w:trPr>
        <w:tc>
          <w:tcPr>
            <w:tcW w:w="5812" w:type="dxa"/>
            <w:vMerge/>
            <w:tcBorders>
              <w:top w:val="nil"/>
              <w:left w:val="nil"/>
              <w:bottom w:val="nil"/>
              <w:right w:val="nil"/>
            </w:tcBorders>
            <w:vAlign w:val="center"/>
          </w:tcPr>
          <w:p w14:paraId="099D7E43" w14:textId="77777777" w:rsidR="007854DB" w:rsidRDefault="007854DB" w:rsidP="00EF13CA">
            <w:pPr>
              <w:ind w:right="470"/>
              <w:jc w:val="center"/>
              <w:rPr>
                <w:noProof/>
                <w:sz w:val="28"/>
                <w:szCs w:val="28"/>
              </w:rPr>
            </w:pPr>
          </w:p>
        </w:tc>
        <w:tc>
          <w:tcPr>
            <w:tcW w:w="4678" w:type="dxa"/>
            <w:tcBorders>
              <w:top w:val="nil"/>
              <w:left w:val="nil"/>
              <w:bottom w:val="nil"/>
              <w:right w:val="nil"/>
            </w:tcBorders>
            <w:vAlign w:val="center"/>
          </w:tcPr>
          <w:p w14:paraId="7A0196FE" w14:textId="2C14C915" w:rsidR="007854DB" w:rsidRDefault="007854DB" w:rsidP="001E3AA8">
            <w:pPr>
              <w:jc w:val="center"/>
              <w:rPr>
                <w:noProof/>
                <w:sz w:val="28"/>
                <w:szCs w:val="28"/>
              </w:rPr>
            </w:pPr>
            <w:r>
              <w:rPr>
                <w:noProof/>
                <w:sz w:val="28"/>
                <w:szCs w:val="28"/>
              </w:rPr>
              <w:drawing>
                <wp:inline distT="0" distB="0" distL="0" distR="0" wp14:anchorId="3472FDBA" wp14:editId="3A7C8CE8">
                  <wp:extent cx="2057400" cy="1545011"/>
                  <wp:effectExtent l="133350" t="57150" r="76200" b="131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62950" cy="154917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bl>
    <w:p w14:paraId="37A01307" w14:textId="77777777" w:rsidR="008560C3" w:rsidRPr="001E3AA8" w:rsidRDefault="007854DB" w:rsidP="001E3AA8">
      <w:pPr>
        <w:ind w:left="709" w:right="-20" w:firstLine="709"/>
        <w:jc w:val="both"/>
        <w:rPr>
          <w:color w:val="7030A0"/>
          <w:sz w:val="28"/>
          <w:szCs w:val="28"/>
        </w:rPr>
      </w:pPr>
      <w:r w:rsidRPr="001E3AA8">
        <w:rPr>
          <w:color w:val="7030A0"/>
          <w:sz w:val="28"/>
          <w:szCs w:val="28"/>
        </w:rPr>
        <w:t xml:space="preserve">Высказывание президента нашей страны В.В. Путина «От </w:t>
      </w:r>
      <w:r w:rsidR="008560C3" w:rsidRPr="001E3AA8">
        <w:rPr>
          <w:color w:val="7030A0"/>
          <w:sz w:val="28"/>
          <w:szCs w:val="28"/>
        </w:rPr>
        <w:t>того,</w:t>
      </w:r>
      <w:r w:rsidRPr="001E3AA8">
        <w:rPr>
          <w:color w:val="7030A0"/>
          <w:sz w:val="28"/>
          <w:szCs w:val="28"/>
        </w:rPr>
        <w:t xml:space="preserve"> как мы воспитаем молодежь, зависит то, сможет ли Россия сберечь и преумножить саму себя»</w:t>
      </w:r>
      <w:r w:rsidR="008560C3" w:rsidRPr="001E3AA8">
        <w:rPr>
          <w:color w:val="7030A0"/>
          <w:sz w:val="28"/>
          <w:szCs w:val="28"/>
        </w:rPr>
        <w:t xml:space="preserve">. </w:t>
      </w:r>
      <w:r w:rsidRPr="001E3AA8">
        <w:rPr>
          <w:color w:val="7030A0"/>
          <w:sz w:val="28"/>
          <w:szCs w:val="28"/>
        </w:rPr>
        <w:t xml:space="preserve"> Детство и юность — это то, что дается каждому на очень короткий промежуток времени, то чувство, которое мы с нежностью храним и передаем следующему поколению. Поэтому от нас, взрослых, зависит, будет ли мир на Земле, будут ли дети жить атмосфере тепла, солнца, любви, улыбок, и что именно наши дети пронесут с собой по жизни и передадут своим детям, какими полноценными гражданами своей страны они станут.</w:t>
      </w:r>
    </w:p>
    <w:p w14:paraId="6AD6FF2F" w14:textId="77777777" w:rsidR="001E3AA8" w:rsidRPr="001E3AA8" w:rsidRDefault="001E3AA8" w:rsidP="001E3AA8">
      <w:pPr>
        <w:ind w:left="709" w:right="470"/>
        <w:jc w:val="center"/>
        <w:rPr>
          <w:b/>
          <w:bCs/>
          <w:color w:val="7030A0"/>
          <w:sz w:val="52"/>
          <w:szCs w:val="52"/>
        </w:rPr>
      </w:pPr>
    </w:p>
    <w:p w14:paraId="355531FD" w14:textId="4AA9B023" w:rsidR="001E3AA8" w:rsidRDefault="001E3AA8" w:rsidP="001E3AA8">
      <w:pPr>
        <w:ind w:left="709" w:right="470"/>
        <w:jc w:val="center"/>
        <w:rPr>
          <w:b/>
          <w:bCs/>
          <w:color w:val="0033CC"/>
          <w:sz w:val="52"/>
          <w:szCs w:val="52"/>
        </w:rPr>
      </w:pPr>
      <w:r w:rsidRPr="00D608CC">
        <w:rPr>
          <w:b/>
          <w:bCs/>
          <w:color w:val="0033CC"/>
          <w:sz w:val="52"/>
          <w:szCs w:val="52"/>
        </w:rPr>
        <w:t>Любовь к Родине начинается с семьи</w:t>
      </w:r>
    </w:p>
    <w:p w14:paraId="206B87E9" w14:textId="77777777" w:rsidR="001E3AA8" w:rsidRDefault="001E3AA8" w:rsidP="001E3AA8">
      <w:pPr>
        <w:pStyle w:val="c4"/>
        <w:shd w:val="clear" w:color="auto" w:fill="FFFFFF"/>
        <w:spacing w:before="0" w:beforeAutospacing="0" w:after="0" w:afterAutospacing="0"/>
        <w:ind w:left="851"/>
        <w:rPr>
          <w:rStyle w:val="c7"/>
          <w:b/>
          <w:bCs/>
          <w:color w:val="000000"/>
        </w:rPr>
      </w:pPr>
    </w:p>
    <w:p w14:paraId="5849B6AE" w14:textId="77777777" w:rsidR="001E3AA8" w:rsidRDefault="001E3AA8" w:rsidP="001E3AA8">
      <w:pPr>
        <w:pStyle w:val="c4"/>
        <w:shd w:val="clear" w:color="auto" w:fill="FFFFFF"/>
        <w:spacing w:before="0" w:beforeAutospacing="0" w:after="0" w:afterAutospacing="0"/>
        <w:ind w:left="851" w:firstLine="283"/>
        <w:jc w:val="both"/>
        <w:rPr>
          <w:rStyle w:val="c0"/>
          <w:color w:val="000000"/>
          <w:sz w:val="28"/>
          <w:szCs w:val="28"/>
          <w:shd w:val="clear" w:color="auto" w:fill="FFFFFF"/>
        </w:rPr>
      </w:pPr>
      <w:r w:rsidRPr="00F31415">
        <w:rPr>
          <w:rStyle w:val="c0"/>
          <w:color w:val="E36C0A" w:themeColor="accent6" w:themeShade="BF"/>
          <w:sz w:val="28"/>
          <w:szCs w:val="28"/>
          <w:shd w:val="clear" w:color="auto" w:fill="FFFFFF"/>
        </w:rPr>
        <w:t>Любовь к своей Родине – это основа формирования будущего гражданина России. Как известно, любовь к Родине начинается с формирования уважительного отношения и любви к самым близким людям – отцу, матери, дедушке, бабушке, с любви и привязанности к своему дому, улице, на которой живет ребенок, детскому саду, школе, городу</w:t>
      </w:r>
      <w:r w:rsidRPr="00F31415">
        <w:rPr>
          <w:rStyle w:val="c0"/>
          <w:color w:val="000000"/>
          <w:sz w:val="28"/>
          <w:szCs w:val="28"/>
          <w:shd w:val="clear" w:color="auto" w:fill="FFFFFF"/>
        </w:rPr>
        <w:t xml:space="preserve">. </w:t>
      </w:r>
      <w:r>
        <w:rPr>
          <w:rStyle w:val="c0"/>
          <w:color w:val="000000"/>
          <w:sz w:val="28"/>
          <w:szCs w:val="28"/>
          <w:shd w:val="clear" w:color="auto" w:fill="FFFFFF"/>
        </w:rPr>
        <w:t xml:space="preserve"> </w:t>
      </w:r>
    </w:p>
    <w:p w14:paraId="1EF22487" w14:textId="77777777" w:rsidR="001E3AA8" w:rsidRPr="00F31415" w:rsidRDefault="001E3AA8" w:rsidP="001E3AA8">
      <w:pPr>
        <w:pStyle w:val="c4"/>
        <w:shd w:val="clear" w:color="auto" w:fill="FFFFFF"/>
        <w:spacing w:before="0" w:beforeAutospacing="0" w:after="0" w:afterAutospacing="0"/>
        <w:ind w:left="851" w:firstLine="283"/>
        <w:jc w:val="both"/>
        <w:rPr>
          <w:rStyle w:val="c0"/>
          <w:color w:val="244061" w:themeColor="accent1" w:themeShade="80"/>
          <w:sz w:val="28"/>
          <w:szCs w:val="28"/>
          <w:shd w:val="clear" w:color="auto" w:fill="FFFFFF"/>
        </w:rPr>
      </w:pPr>
      <w:r w:rsidRPr="00F31415">
        <w:rPr>
          <w:rStyle w:val="c0"/>
          <w:color w:val="244061" w:themeColor="accent1" w:themeShade="80"/>
          <w:sz w:val="28"/>
          <w:szCs w:val="28"/>
          <w:shd w:val="clear" w:color="auto" w:fill="FFFFFF"/>
        </w:rPr>
        <w:t xml:space="preserve">У мальчиков с детства необходимо формировать представления о необходимости всегда становиться на сторону слабых, не давать их в обиду, оказывать помощь. Мальчик должен понимать, что он мужчина, что настоящие мужчины берут на себя самую трудную и тяжелую работу, и для этого они должны с детства готовиться к этому, закаляться, заниматься спортом. Родители должны формировать у своих детей опыт «решения конфликтов»: уступать, уметь договориться, прийти к соглашению, защитить слабого и т. д. </w:t>
      </w:r>
    </w:p>
    <w:p w14:paraId="4A70176C" w14:textId="77777777" w:rsidR="001E3AA8" w:rsidRPr="00F31415" w:rsidRDefault="001E3AA8" w:rsidP="001E3AA8">
      <w:pPr>
        <w:pStyle w:val="c4"/>
        <w:shd w:val="clear" w:color="auto" w:fill="FFFFFF"/>
        <w:spacing w:before="0" w:beforeAutospacing="0" w:after="0" w:afterAutospacing="0"/>
        <w:ind w:left="851" w:firstLine="283"/>
        <w:jc w:val="both"/>
        <w:rPr>
          <w:rStyle w:val="c0"/>
          <w:color w:val="76923C" w:themeColor="accent3" w:themeShade="BF"/>
          <w:sz w:val="28"/>
          <w:szCs w:val="28"/>
          <w:shd w:val="clear" w:color="auto" w:fill="FFFFFF"/>
        </w:rPr>
      </w:pPr>
      <w:r w:rsidRPr="00F31415">
        <w:rPr>
          <w:rStyle w:val="c0"/>
          <w:color w:val="76923C" w:themeColor="accent3" w:themeShade="BF"/>
          <w:sz w:val="28"/>
          <w:szCs w:val="28"/>
          <w:shd w:val="clear" w:color="auto" w:fill="FFFFFF"/>
        </w:rPr>
        <w:t xml:space="preserve">Девочкам нужно развивать умения сохранять мирные, доброжелательные отношения, учиться утешать, заботиться о близких. Уже в дошкольном возрасте ребенок должен бережно относиться к тому, что создано бабушками, дедушками, мамами и папами. Поддерживать чистоту и порядок в общественных местах, участвовать в создании красоты и порядка в своем дворе, подъезде, на улице, в парках, в детском саду. </w:t>
      </w:r>
    </w:p>
    <w:p w14:paraId="341F98C5" w14:textId="590B422C" w:rsidR="001E3AA8" w:rsidRDefault="001E3AA8" w:rsidP="001E3AA8">
      <w:pPr>
        <w:pStyle w:val="c4"/>
        <w:shd w:val="clear" w:color="auto" w:fill="FFFFFF"/>
        <w:spacing w:before="0" w:beforeAutospacing="0" w:after="0" w:afterAutospacing="0"/>
        <w:ind w:left="851" w:firstLine="283"/>
        <w:jc w:val="both"/>
        <w:rPr>
          <w:rStyle w:val="c7"/>
          <w:b/>
          <w:bCs/>
          <w:color w:val="000000"/>
          <w:sz w:val="28"/>
          <w:szCs w:val="28"/>
        </w:rPr>
      </w:pPr>
      <w:r w:rsidRPr="00F31415">
        <w:rPr>
          <w:rStyle w:val="c0"/>
          <w:color w:val="5F497A" w:themeColor="accent4" w:themeShade="BF"/>
          <w:sz w:val="28"/>
          <w:szCs w:val="28"/>
          <w:shd w:val="clear" w:color="auto" w:fill="FFFFFF"/>
        </w:rPr>
        <w:t xml:space="preserve">Ребёнок открывает Родину в семье. Это ближайшее его окружение, где он черпает такие понятия, как «труд», «долг», «Родина». «Каждый ребенок рождается добрым и </w:t>
      </w:r>
      <w:r w:rsidRPr="00F31415">
        <w:rPr>
          <w:rStyle w:val="c0"/>
          <w:color w:val="5F497A" w:themeColor="accent4" w:themeShade="BF"/>
          <w:sz w:val="28"/>
          <w:szCs w:val="28"/>
          <w:shd w:val="clear" w:color="auto" w:fill="FFFFFF"/>
        </w:rPr>
        <w:lastRenderedPageBreak/>
        <w:t xml:space="preserve">для доброй жизни», поэтому то, какие качества разовьются у ребёнка, зависит, прежде всего, от родителей и окружающих его взрослых, от того, как они его воспитывают, какими впечатлениями обогатят. </w:t>
      </w:r>
      <w:r w:rsidRPr="00F31415">
        <w:rPr>
          <w:rStyle w:val="c2"/>
          <w:i/>
          <w:iCs/>
          <w:color w:val="5F497A" w:themeColor="accent4" w:themeShade="BF"/>
          <w:sz w:val="28"/>
          <w:szCs w:val="28"/>
          <w:shd w:val="clear" w:color="auto" w:fill="FFFFFF"/>
        </w:rPr>
        <w:t>Любовь к Малой Родине</w:t>
      </w:r>
      <w:r w:rsidRPr="00F31415">
        <w:rPr>
          <w:rStyle w:val="c0"/>
          <w:color w:val="5F497A" w:themeColor="accent4" w:themeShade="BF"/>
          <w:sz w:val="28"/>
          <w:szCs w:val="28"/>
          <w:shd w:val="clear" w:color="auto" w:fill="FFFFFF"/>
        </w:rPr>
        <w:t> – это и любовь к природе родного края. Общение с природой делает человека более чутким, отзывчивым. Не проезжайте и не проходите мимо всего просто так, молча. Обязательно обсуждайте с ребенком все, что видите. В воспитании огромное значение имеет пример взрослых, в особенности близких людей. На конкретных фактах из жизни старших членов семьи (дедушек и бабушек, участников Великой Отечественной войны, их фронтовых и трудовых подвигов) необходимо привить детям такие важные понятия, как «долг перед Родиной», «любовь к Отечеству», «трудовой подвиг», «бережное отношение к хлебу» и т.д.</w:t>
      </w:r>
      <w:r w:rsidRPr="00F31415">
        <w:rPr>
          <w:color w:val="5F497A" w:themeColor="accent4" w:themeShade="BF"/>
          <w:sz w:val="28"/>
          <w:szCs w:val="28"/>
        </w:rPr>
        <w:br/>
      </w:r>
      <w:r w:rsidRPr="00F31415">
        <w:rPr>
          <w:rStyle w:val="c0"/>
          <w:color w:val="5F497A" w:themeColor="accent4" w:themeShade="BF"/>
          <w:sz w:val="28"/>
          <w:szCs w:val="28"/>
          <w:shd w:val="clear" w:color="auto" w:fill="FFFFFF"/>
        </w:rPr>
        <w:t xml:space="preserve">        Слушая песни и стихи о Родине, о воинах, о труде, о природе родной страны, ребята могут радоваться или печалиться, ощущать свою причастность к героическому наследию нашей страны. Искусство помогает детям воспринимать то, чего они не могут непосредственно наблюдать в окружающей жизни, а также по-новому представить то, что им хорошо знакомо; оно развивает и воспитывает чувства. Работа по патриотическому воспитанию дошкольников связана и с их физическим воспитанием. Будущие граждане России должны расти сильными, ловкими, здоровыми.</w:t>
      </w:r>
      <w:r w:rsidRPr="00F31415">
        <w:rPr>
          <w:color w:val="5F497A" w:themeColor="accent4" w:themeShade="BF"/>
          <w:sz w:val="28"/>
          <w:szCs w:val="28"/>
        </w:rPr>
        <w:br/>
      </w:r>
      <w:r>
        <w:rPr>
          <w:rStyle w:val="c1"/>
          <w:i/>
          <w:iCs/>
          <w:color w:val="000000"/>
          <w:sz w:val="28"/>
          <w:szCs w:val="28"/>
          <w:shd w:val="clear" w:color="auto" w:fill="FFFFFF"/>
        </w:rPr>
        <w:t xml:space="preserve">      </w:t>
      </w:r>
      <w:r w:rsidRPr="00F31415">
        <w:rPr>
          <w:rStyle w:val="c0"/>
          <w:color w:val="4A442A" w:themeColor="background2" w:themeShade="40"/>
          <w:sz w:val="28"/>
          <w:szCs w:val="28"/>
          <w:shd w:val="clear" w:color="auto" w:fill="FFFFFF"/>
        </w:rPr>
        <w:t>Отношение к Родине, ее культуре, истории, языку передается от родителей к детям. Яркие впечатления, полученные в детстве, нередко остаются в памяти человека на всю жизнь и формируют у ребенка такие черты характера, которые помогут ему стать патриотом и гражданином своей страны.</w:t>
      </w:r>
      <w:r w:rsidRPr="00F31415">
        <w:rPr>
          <w:color w:val="4A442A" w:themeColor="background2" w:themeShade="40"/>
          <w:sz w:val="28"/>
          <w:szCs w:val="28"/>
        </w:rPr>
        <w:br/>
      </w:r>
      <w:r w:rsidRPr="00F31415">
        <w:rPr>
          <w:color w:val="000000"/>
          <w:sz w:val="28"/>
          <w:szCs w:val="28"/>
        </w:rPr>
        <w:br/>
      </w:r>
    </w:p>
    <w:p w14:paraId="36DD5429" w14:textId="7944123F" w:rsidR="008560C3" w:rsidRDefault="007854DB" w:rsidP="008560C3">
      <w:pPr>
        <w:pStyle w:val="1"/>
        <w:spacing w:before="57"/>
        <w:ind w:right="496"/>
        <w:rPr>
          <w:color w:val="000099"/>
        </w:rPr>
      </w:pPr>
      <w:r>
        <w:rPr>
          <w:sz w:val="28"/>
          <w:szCs w:val="28"/>
        </w:rPr>
        <w:t xml:space="preserve"> </w:t>
      </w:r>
      <w:r w:rsidR="008560C3">
        <w:rPr>
          <w:color w:val="000099"/>
        </w:rPr>
        <w:t>Мы помним! Мы гордимся!</w:t>
      </w:r>
    </w:p>
    <w:p w14:paraId="437CE536" w14:textId="772EAD34" w:rsidR="008560C3" w:rsidRPr="00D608CC" w:rsidRDefault="008560C3" w:rsidP="001E3AA8">
      <w:pPr>
        <w:pStyle w:val="1"/>
        <w:spacing w:before="57"/>
        <w:ind w:left="851" w:right="-20" w:firstLine="567"/>
        <w:jc w:val="both"/>
        <w:rPr>
          <w:b w:val="0"/>
          <w:bCs w:val="0"/>
          <w:color w:val="00B050"/>
          <w:sz w:val="28"/>
          <w:szCs w:val="28"/>
        </w:rPr>
      </w:pPr>
      <w:r w:rsidRPr="00D608CC">
        <w:rPr>
          <w:b w:val="0"/>
          <w:bCs w:val="0"/>
          <w:color w:val="00B050"/>
          <w:sz w:val="28"/>
          <w:szCs w:val="28"/>
          <w:shd w:val="clear" w:color="auto" w:fill="FFFFFF"/>
        </w:rPr>
        <w:t xml:space="preserve">Вписать рассказы о судьбах людей, каждым своим шагом приближавших победу нашего народа, в летопись Великой Отечественной войны — долг каждого человека, неравнодушного к своей стране. Сегодня у </w:t>
      </w:r>
      <w:r w:rsidR="007C6870" w:rsidRPr="00D608CC">
        <w:rPr>
          <w:b w:val="0"/>
          <w:bCs w:val="0"/>
          <w:color w:val="00B050"/>
          <w:sz w:val="28"/>
          <w:szCs w:val="28"/>
          <w:shd w:val="clear" w:color="auto" w:fill="FFFFFF"/>
        </w:rPr>
        <w:t xml:space="preserve">наших </w:t>
      </w:r>
      <w:r w:rsidR="00D608CC" w:rsidRPr="00D608CC">
        <w:rPr>
          <w:b w:val="0"/>
          <w:bCs w:val="0"/>
          <w:color w:val="00B050"/>
          <w:sz w:val="28"/>
          <w:szCs w:val="28"/>
          <w:shd w:val="clear" w:color="auto" w:fill="FFFFFF"/>
        </w:rPr>
        <w:t>школьников появилась</w:t>
      </w:r>
      <w:r w:rsidRPr="00D608CC">
        <w:rPr>
          <w:b w:val="0"/>
          <w:bCs w:val="0"/>
          <w:color w:val="00B050"/>
          <w:sz w:val="28"/>
          <w:szCs w:val="28"/>
          <w:shd w:val="clear" w:color="auto" w:fill="FFFFFF"/>
        </w:rPr>
        <w:t xml:space="preserve"> возможность опубликовать здесь историю о ветеране войны, близкого семье человека- дедушки</w:t>
      </w:r>
      <w:r w:rsidR="007C6870" w:rsidRPr="00D608CC">
        <w:rPr>
          <w:b w:val="0"/>
          <w:bCs w:val="0"/>
          <w:color w:val="00B050"/>
          <w:sz w:val="28"/>
          <w:szCs w:val="28"/>
          <w:shd w:val="clear" w:color="auto" w:fill="FFFFFF"/>
        </w:rPr>
        <w:t>, бабушки</w:t>
      </w:r>
      <w:r w:rsidRPr="00D608CC">
        <w:rPr>
          <w:b w:val="0"/>
          <w:bCs w:val="0"/>
          <w:color w:val="00B050"/>
          <w:sz w:val="28"/>
          <w:szCs w:val="28"/>
          <w:shd w:val="clear" w:color="auto" w:fill="FFFFFF"/>
        </w:rPr>
        <w:t xml:space="preserve">. </w:t>
      </w:r>
      <w:r w:rsidR="007C6870" w:rsidRPr="00D608CC">
        <w:rPr>
          <w:b w:val="0"/>
          <w:bCs w:val="0"/>
          <w:color w:val="00B050"/>
          <w:sz w:val="28"/>
          <w:szCs w:val="28"/>
          <w:shd w:val="clear" w:color="auto" w:fill="FFFFFF"/>
        </w:rPr>
        <w:t xml:space="preserve"> </w:t>
      </w:r>
      <w:r w:rsidRPr="00D608CC">
        <w:rPr>
          <w:b w:val="0"/>
          <w:bCs w:val="0"/>
          <w:color w:val="00B050"/>
          <w:sz w:val="28"/>
          <w:szCs w:val="28"/>
          <w:shd w:val="clear" w:color="auto" w:fill="FFFFFF"/>
        </w:rPr>
        <w:t xml:space="preserve">Прочитав </w:t>
      </w:r>
      <w:r w:rsidR="007C6870" w:rsidRPr="00D608CC">
        <w:rPr>
          <w:b w:val="0"/>
          <w:bCs w:val="0"/>
          <w:color w:val="00B050"/>
          <w:sz w:val="28"/>
          <w:szCs w:val="28"/>
          <w:shd w:val="clear" w:color="auto" w:fill="FFFFFF"/>
        </w:rPr>
        <w:t>рассказы</w:t>
      </w:r>
      <w:r w:rsidRPr="00D608CC">
        <w:rPr>
          <w:b w:val="0"/>
          <w:bCs w:val="0"/>
          <w:color w:val="00B050"/>
          <w:sz w:val="28"/>
          <w:szCs w:val="28"/>
          <w:shd w:val="clear" w:color="auto" w:fill="FFFFFF"/>
        </w:rPr>
        <w:t xml:space="preserve">, вы узнаете еще </w:t>
      </w:r>
      <w:r w:rsidR="00D608CC" w:rsidRPr="00D608CC">
        <w:rPr>
          <w:b w:val="0"/>
          <w:bCs w:val="0"/>
          <w:color w:val="00B050"/>
          <w:sz w:val="28"/>
          <w:szCs w:val="28"/>
          <w:shd w:val="clear" w:color="auto" w:fill="FFFFFF"/>
        </w:rPr>
        <w:t>многих солдатах</w:t>
      </w:r>
      <w:r w:rsidRPr="00D608CC">
        <w:rPr>
          <w:b w:val="0"/>
          <w:bCs w:val="0"/>
          <w:color w:val="00B050"/>
          <w:sz w:val="28"/>
          <w:szCs w:val="28"/>
          <w:shd w:val="clear" w:color="auto" w:fill="FFFFFF"/>
        </w:rPr>
        <w:t xml:space="preserve"> – геро</w:t>
      </w:r>
      <w:r w:rsidR="007C6870" w:rsidRPr="00D608CC">
        <w:rPr>
          <w:b w:val="0"/>
          <w:bCs w:val="0"/>
          <w:color w:val="00B050"/>
          <w:sz w:val="28"/>
          <w:szCs w:val="28"/>
          <w:shd w:val="clear" w:color="auto" w:fill="FFFFFF"/>
        </w:rPr>
        <w:t>ях</w:t>
      </w:r>
      <w:r w:rsidRPr="00D608CC">
        <w:rPr>
          <w:b w:val="0"/>
          <w:bCs w:val="0"/>
          <w:color w:val="00B050"/>
          <w:sz w:val="28"/>
          <w:szCs w:val="28"/>
          <w:shd w:val="clear" w:color="auto" w:fill="FFFFFF"/>
        </w:rPr>
        <w:t xml:space="preserve"> нашей стран</w:t>
      </w:r>
    </w:p>
    <w:tbl>
      <w:tblPr>
        <w:tblStyle w:val="a6"/>
        <w:tblW w:w="10382"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18"/>
        <w:gridCol w:w="2745"/>
        <w:gridCol w:w="2519"/>
      </w:tblGrid>
      <w:tr w:rsidR="007C6870" w14:paraId="2012B390" w14:textId="77777777" w:rsidTr="001E3AA8">
        <w:tc>
          <w:tcPr>
            <w:tcW w:w="5118" w:type="dxa"/>
          </w:tcPr>
          <w:p w14:paraId="3FB188BD" w14:textId="6B9B34ED" w:rsidR="007C6870" w:rsidRDefault="007C6870" w:rsidP="008560C3">
            <w:pPr>
              <w:pStyle w:val="1"/>
              <w:spacing w:before="57"/>
              <w:ind w:left="0" w:right="98"/>
            </w:pPr>
            <w:r>
              <w:rPr>
                <w:noProof/>
                <w:lang w:eastAsia="ru-RU"/>
              </w:rPr>
              <w:drawing>
                <wp:inline distT="0" distB="0" distL="0" distR="0" wp14:anchorId="3C4A4D2D" wp14:editId="56CEB8E9">
                  <wp:extent cx="3105150" cy="2200275"/>
                  <wp:effectExtent l="0" t="0" r="0" b="9525"/>
                  <wp:docPr id="102" name="Рисунок 102" descr="C:\Users\я\Desktop\20200426_202939.jpg"/>
                  <wp:cNvGraphicFramePr/>
                  <a:graphic xmlns:a="http://schemas.openxmlformats.org/drawingml/2006/main">
                    <a:graphicData uri="http://schemas.openxmlformats.org/drawingml/2006/picture">
                      <pic:pic xmlns:pic="http://schemas.openxmlformats.org/drawingml/2006/picture">
                        <pic:nvPicPr>
                          <pic:cNvPr id="2" name="Рисунок 2" descr="C:\Users\я\Desktop\20200426_202939.jpg"/>
                          <pic:cNvPicPr/>
                        </pic:nvPicPr>
                        <pic:blipFill rotWithShape="1">
                          <a:blip r:embed="rId25"/>
                          <a:srcRect r="49770" b="68173"/>
                          <a:stretch/>
                        </pic:blipFill>
                        <pic:spPr bwMode="auto">
                          <a:xfrm>
                            <a:off x="0" y="0"/>
                            <a:ext cx="3151338" cy="22330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64" w:type="dxa"/>
            <w:gridSpan w:val="2"/>
            <w:vMerge w:val="restart"/>
          </w:tcPr>
          <w:p w14:paraId="53FFCD7A" w14:textId="77777777" w:rsidR="007C6870" w:rsidRDefault="007C6870" w:rsidP="008560C3">
            <w:pPr>
              <w:jc w:val="both"/>
            </w:pPr>
            <w:r w:rsidRPr="00D55A50">
              <w:rPr>
                <w:b/>
                <w:sz w:val="32"/>
                <w:szCs w:val="32"/>
              </w:rPr>
              <w:t>Пушников Михаил Николаевич</w:t>
            </w:r>
            <w:r>
              <w:rPr>
                <w:b/>
                <w:sz w:val="32"/>
                <w:szCs w:val="32"/>
              </w:rPr>
              <w:t>,</w:t>
            </w:r>
            <w:r>
              <w:rPr>
                <w:sz w:val="28"/>
                <w:szCs w:val="28"/>
              </w:rPr>
              <w:t xml:space="preserve"> родился в 1913 году в Свердловской области, откуда и был </w:t>
            </w:r>
            <w:r w:rsidRPr="00D55A50">
              <w:rPr>
                <w:sz w:val="28"/>
                <w:szCs w:val="28"/>
              </w:rPr>
              <w:t>призван защищать свою Родину. Когда моему прадеду было чуть больше двадцати лет, началась Великая Отечественная война. Он, как и все мужчины нашей страны, встал на защиту нашей Родины. Воевал на Воронежском фронте,</w:t>
            </w:r>
            <w:r>
              <w:rPr>
                <w:sz w:val="28"/>
                <w:szCs w:val="28"/>
              </w:rPr>
              <w:t xml:space="preserve"> </w:t>
            </w:r>
            <w:r w:rsidRPr="00D55A50">
              <w:rPr>
                <w:sz w:val="28"/>
                <w:szCs w:val="28"/>
              </w:rPr>
              <w:t>где был награждён в 1943 году «Медалью за отвагу» и орденом 2 степени.</w:t>
            </w:r>
            <w:r>
              <w:rPr>
                <w:sz w:val="28"/>
                <w:szCs w:val="28"/>
              </w:rPr>
              <w:t xml:space="preserve"> </w:t>
            </w:r>
            <w:r w:rsidRPr="00D55A50">
              <w:rPr>
                <w:sz w:val="28"/>
                <w:szCs w:val="28"/>
              </w:rPr>
              <w:t>Был ранен.</w:t>
            </w:r>
            <w:r>
              <w:rPr>
                <w:sz w:val="28"/>
                <w:szCs w:val="28"/>
              </w:rPr>
              <w:t xml:space="preserve"> </w:t>
            </w:r>
            <w:r w:rsidRPr="00D55A50">
              <w:rPr>
                <w:sz w:val="28"/>
                <w:szCs w:val="28"/>
              </w:rPr>
              <w:t>После ранения был водителем пятого Гвардейского миномётного и артиллерийского полка, где был награждён «Медалью за боевые заслуги» и орденом войны 2 степени.</w:t>
            </w:r>
          </w:p>
          <w:p w14:paraId="07707FD2" w14:textId="77777777" w:rsidR="007C6870" w:rsidRDefault="007C6870" w:rsidP="007C6870">
            <w:pPr>
              <w:jc w:val="both"/>
              <w:rPr>
                <w:sz w:val="28"/>
                <w:szCs w:val="28"/>
              </w:rPr>
            </w:pPr>
            <w:r>
              <w:rPr>
                <w:sz w:val="28"/>
                <w:szCs w:val="28"/>
              </w:rPr>
              <w:lastRenderedPageBreak/>
              <w:t xml:space="preserve">Он в </w:t>
            </w:r>
            <w:r w:rsidRPr="00D55A50">
              <w:rPr>
                <w:sz w:val="28"/>
                <w:szCs w:val="28"/>
              </w:rPr>
              <w:t xml:space="preserve">одиночку затушил подбитый врагом автомобиль и под непрерывной бомбёжкой авиации без аварий смог пройти 35 тысяч </w:t>
            </w:r>
            <w:r>
              <w:rPr>
                <w:sz w:val="28"/>
                <w:szCs w:val="28"/>
              </w:rPr>
              <w:t>км,</w:t>
            </w:r>
            <w:r w:rsidRPr="00D55A50">
              <w:rPr>
                <w:sz w:val="28"/>
                <w:szCs w:val="28"/>
              </w:rPr>
              <w:t xml:space="preserve"> из которых 6 рейсов были по 300 км. Каждый день на войне был как последний. В один из таких дней</w:t>
            </w:r>
            <w:r>
              <w:rPr>
                <w:sz w:val="28"/>
                <w:szCs w:val="28"/>
              </w:rPr>
              <w:t xml:space="preserve"> мой прадед,</w:t>
            </w:r>
            <w:r w:rsidRPr="00D55A50">
              <w:rPr>
                <w:sz w:val="28"/>
                <w:szCs w:val="28"/>
              </w:rPr>
              <w:t xml:space="preserve"> получил оскольчатое ранение. Ему повезло, он вернулся домой. Каждый день он думал о своей жене и маленьких детях. Он не жалел своих сил только для того, чтобы мы могли жить, любоваться просторами нашей Родины. Великая Отечественная война – это подвиг наших прадедов. Моего прадеда нет уже в живых, но я точно знаю, что эта победа</w:t>
            </w:r>
            <w:r w:rsidRPr="00D55A50">
              <w:rPr>
                <w:sz w:val="36"/>
                <w:szCs w:val="36"/>
              </w:rPr>
              <w:t xml:space="preserve"> </w:t>
            </w:r>
            <w:r w:rsidRPr="00D55A50">
              <w:rPr>
                <w:sz w:val="28"/>
                <w:szCs w:val="28"/>
              </w:rPr>
              <w:t xml:space="preserve">была для меня и моих родителей. Я горжусь своим прадедом, его смелостью и стойкостью.   </w:t>
            </w:r>
          </w:p>
          <w:p w14:paraId="18D78B96" w14:textId="01E45523" w:rsidR="007C6870" w:rsidRDefault="007C6870" w:rsidP="007C6870">
            <w:pPr>
              <w:jc w:val="right"/>
            </w:pPr>
            <w:r w:rsidRPr="00306EE5">
              <w:rPr>
                <w:rFonts w:ascii="Monotype Corsiva" w:hAnsi="Monotype Corsiva"/>
                <w:b/>
                <w:sz w:val="32"/>
                <w:szCs w:val="32"/>
              </w:rPr>
              <w:t>Полищук Матвей, 5 класс</w:t>
            </w:r>
          </w:p>
        </w:tc>
      </w:tr>
      <w:tr w:rsidR="007C6870" w14:paraId="4D88AEE7" w14:textId="77777777" w:rsidTr="001E3AA8">
        <w:tc>
          <w:tcPr>
            <w:tcW w:w="5118" w:type="dxa"/>
          </w:tcPr>
          <w:p w14:paraId="16D472FC" w14:textId="6F172BD6" w:rsidR="007C6870" w:rsidRDefault="007C6870" w:rsidP="007C6870">
            <w:pPr>
              <w:jc w:val="both"/>
              <w:rPr>
                <w:noProof/>
                <w:lang w:eastAsia="ru-RU"/>
              </w:rPr>
            </w:pPr>
          </w:p>
        </w:tc>
        <w:tc>
          <w:tcPr>
            <w:tcW w:w="5264" w:type="dxa"/>
            <w:gridSpan w:val="2"/>
            <w:vMerge/>
          </w:tcPr>
          <w:p w14:paraId="6F4BE477" w14:textId="08277E19" w:rsidR="007C6870" w:rsidRPr="00D55A50" w:rsidRDefault="007C6870" w:rsidP="007C6870">
            <w:pPr>
              <w:jc w:val="right"/>
              <w:rPr>
                <w:sz w:val="28"/>
                <w:szCs w:val="28"/>
              </w:rPr>
            </w:pPr>
          </w:p>
        </w:tc>
      </w:tr>
      <w:tr w:rsidR="007C6870" w14:paraId="7AA0472D" w14:textId="77777777" w:rsidTr="001E3AA8">
        <w:tc>
          <w:tcPr>
            <w:tcW w:w="5118" w:type="dxa"/>
          </w:tcPr>
          <w:p w14:paraId="17679F02" w14:textId="77777777" w:rsidR="00D608CC" w:rsidRDefault="00D608CC" w:rsidP="007C6870">
            <w:pPr>
              <w:jc w:val="center"/>
              <w:rPr>
                <w:sz w:val="28"/>
                <w:szCs w:val="28"/>
              </w:rPr>
            </w:pPr>
          </w:p>
          <w:p w14:paraId="56A0BD6C" w14:textId="7D7F4ADB" w:rsidR="007C6870" w:rsidRPr="00D55A50" w:rsidRDefault="007C6870" w:rsidP="007C6870">
            <w:pPr>
              <w:jc w:val="center"/>
              <w:rPr>
                <w:sz w:val="28"/>
                <w:szCs w:val="28"/>
              </w:rPr>
            </w:pPr>
            <w:r w:rsidRPr="003C604E">
              <w:rPr>
                <w:noProof/>
                <w:lang w:eastAsia="ru-RU"/>
              </w:rPr>
              <w:drawing>
                <wp:inline distT="0" distB="0" distL="0" distR="0" wp14:anchorId="18459258" wp14:editId="14370EEA">
                  <wp:extent cx="2028190" cy="2647627"/>
                  <wp:effectExtent l="0" t="0" r="0" b="635"/>
                  <wp:docPr id="15" name="Рисунок 15" descr="C:\Users\User\AppData\Local\Temp\Temp1_ивановы.zip\IMG-411700b89560126cd44926dd745f5bc9-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Temp1_ивановы.zip\IMG-411700b89560126cd44926dd745f5bc9-V.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66795" cy="2698023"/>
                          </a:xfrm>
                          <a:prstGeom prst="rect">
                            <a:avLst/>
                          </a:prstGeom>
                          <a:noFill/>
                          <a:ln>
                            <a:noFill/>
                          </a:ln>
                        </pic:spPr>
                      </pic:pic>
                    </a:graphicData>
                  </a:graphic>
                </wp:inline>
              </w:drawing>
            </w:r>
          </w:p>
        </w:tc>
        <w:tc>
          <w:tcPr>
            <w:tcW w:w="5264" w:type="dxa"/>
            <w:gridSpan w:val="2"/>
          </w:tcPr>
          <w:p w14:paraId="6149D401" w14:textId="77777777" w:rsidR="00D608CC" w:rsidRDefault="00D608CC" w:rsidP="007C6870">
            <w:pPr>
              <w:spacing w:line="276" w:lineRule="auto"/>
              <w:jc w:val="both"/>
              <w:rPr>
                <w:b/>
                <w:bCs/>
                <w:sz w:val="28"/>
                <w:szCs w:val="28"/>
              </w:rPr>
            </w:pPr>
          </w:p>
          <w:p w14:paraId="6F8FCC5F" w14:textId="5304F006" w:rsidR="007C6870" w:rsidRDefault="007C6870" w:rsidP="007C6870">
            <w:pPr>
              <w:spacing w:line="276" w:lineRule="auto"/>
              <w:jc w:val="both"/>
              <w:rPr>
                <w:noProof/>
                <w:lang w:eastAsia="ru-RU"/>
              </w:rPr>
            </w:pPr>
            <w:r w:rsidRPr="005F0448">
              <w:rPr>
                <w:b/>
                <w:bCs/>
                <w:sz w:val="28"/>
                <w:szCs w:val="28"/>
              </w:rPr>
              <w:t>Гаврилов Василий Степанович</w:t>
            </w:r>
            <w:r w:rsidRPr="005F0448">
              <w:rPr>
                <w:sz w:val="28"/>
                <w:szCs w:val="28"/>
              </w:rPr>
              <w:t xml:space="preserve">. Дата </w:t>
            </w:r>
            <w:r w:rsidR="00B33E8B" w:rsidRPr="005F0448">
              <w:rPr>
                <w:sz w:val="28"/>
                <w:szCs w:val="28"/>
              </w:rPr>
              <w:t>рождения: 29</w:t>
            </w:r>
            <w:r w:rsidRPr="005F0448">
              <w:rPr>
                <w:sz w:val="28"/>
                <w:szCs w:val="28"/>
              </w:rPr>
              <w:t xml:space="preserve"> января 1909 г. Место рождения: Пензенская область. Участник финской войны 1932 -1934 гг. Призван в СА: Омская обл., Аромашевский РВК. Воинское звание: рядовой Воинская часть: связист, после контузии служил в канцелярии. Дата призыва: август 1941 г., вернулся в январе 1946 года. Дата смерти: февраль 1973 г. Место захоронения: г. Тюмень</w:t>
            </w:r>
            <w:r>
              <w:rPr>
                <w:sz w:val="28"/>
                <w:szCs w:val="28"/>
              </w:rPr>
              <w:t xml:space="preserve"> </w:t>
            </w:r>
          </w:p>
        </w:tc>
      </w:tr>
      <w:tr w:rsidR="007C6870" w14:paraId="3E168645" w14:textId="77777777" w:rsidTr="001E3AA8">
        <w:tc>
          <w:tcPr>
            <w:tcW w:w="5118" w:type="dxa"/>
          </w:tcPr>
          <w:p w14:paraId="5491DDC5" w14:textId="011D80AE" w:rsidR="007C6870" w:rsidRPr="003C604E" w:rsidRDefault="007C6870" w:rsidP="007C6870">
            <w:pPr>
              <w:jc w:val="both"/>
              <w:rPr>
                <w:noProof/>
                <w:lang w:eastAsia="ru-RU"/>
              </w:rPr>
            </w:pPr>
            <w:r w:rsidRPr="00F324C3">
              <w:rPr>
                <w:sz w:val="28"/>
                <w:szCs w:val="28"/>
              </w:rPr>
              <w:t xml:space="preserve">Ранним утром, 22 июня </w:t>
            </w:r>
            <w:r>
              <w:rPr>
                <w:sz w:val="28"/>
                <w:szCs w:val="28"/>
              </w:rPr>
              <w:t>1941 года без объявления войны,</w:t>
            </w:r>
            <w:r w:rsidRPr="00F324C3">
              <w:rPr>
                <w:sz w:val="28"/>
                <w:szCs w:val="28"/>
              </w:rPr>
              <w:t xml:space="preserve"> фашистская Германия напала на Советский Союз. На нашу страну обрушился удар неимоверной силы. Весь Советский народ поднялся на Отечественную войну против фашистской Германии, поэтому она и названа Великой! Участниками Великой Отечественной войны были и мои прадедушки – </w:t>
            </w:r>
            <w:r w:rsidRPr="00F324C3">
              <w:rPr>
                <w:b/>
                <w:sz w:val="28"/>
                <w:szCs w:val="28"/>
              </w:rPr>
              <w:t>Гаврилов Василий Степанович и его брат, Гаврилов Пётр Степанович.</w:t>
            </w:r>
          </w:p>
        </w:tc>
        <w:tc>
          <w:tcPr>
            <w:tcW w:w="5264" w:type="dxa"/>
            <w:gridSpan w:val="2"/>
          </w:tcPr>
          <w:p w14:paraId="7AF5ADB9" w14:textId="69BF6AAC" w:rsidR="007C6870" w:rsidRPr="00F324C3" w:rsidRDefault="007C6870" w:rsidP="007C6870">
            <w:pPr>
              <w:spacing w:line="276" w:lineRule="auto"/>
              <w:jc w:val="both"/>
              <w:rPr>
                <w:sz w:val="28"/>
                <w:szCs w:val="28"/>
              </w:rPr>
            </w:pPr>
            <w:r w:rsidRPr="00CE6609">
              <w:rPr>
                <w:sz w:val="24"/>
                <w:szCs w:val="24"/>
              </w:rPr>
              <w:object w:dxaOrig="8726" w:dyaOrig="12432" w14:anchorId="7BDE946D">
                <v:rect id="rectole0000000016" o:spid="_x0000_i1025" style="width:262.5pt;height:190.5pt" o:ole="" o:preferrelative="t" stroked="f">
                  <v:imagedata r:id="rId27" o:title="" cropbottom="48339f" cropright="1084f"/>
                </v:rect>
                <o:OLEObject Type="Embed" ProgID="StaticMetafile" ShapeID="rectole0000000016" DrawAspect="Content" ObjectID="_1727873065" r:id="rId28"/>
              </w:object>
            </w:r>
          </w:p>
        </w:tc>
      </w:tr>
      <w:tr w:rsidR="007C6870" w14:paraId="560A6AD4" w14:textId="77777777" w:rsidTr="001E3AA8">
        <w:trPr>
          <w:trHeight w:val="2805"/>
        </w:trPr>
        <w:tc>
          <w:tcPr>
            <w:tcW w:w="5118" w:type="dxa"/>
            <w:vMerge w:val="restart"/>
          </w:tcPr>
          <w:p w14:paraId="2E1FE72F" w14:textId="77777777" w:rsidR="007C6870" w:rsidRDefault="007C6870" w:rsidP="007C6870">
            <w:pPr>
              <w:jc w:val="center"/>
              <w:rPr>
                <w:b/>
                <w:bCs/>
                <w:sz w:val="28"/>
                <w:szCs w:val="28"/>
              </w:rPr>
            </w:pPr>
          </w:p>
          <w:p w14:paraId="694241CC" w14:textId="77777777" w:rsidR="00D608CC" w:rsidRDefault="00D608CC" w:rsidP="007C6870">
            <w:pPr>
              <w:jc w:val="center"/>
              <w:rPr>
                <w:b/>
                <w:bCs/>
                <w:sz w:val="28"/>
                <w:szCs w:val="28"/>
              </w:rPr>
            </w:pPr>
          </w:p>
          <w:p w14:paraId="25E82C59" w14:textId="7512B1F7" w:rsidR="007C6870" w:rsidRPr="005F0448" w:rsidRDefault="007C6870" w:rsidP="007C6870">
            <w:pPr>
              <w:jc w:val="center"/>
              <w:rPr>
                <w:b/>
                <w:bCs/>
                <w:sz w:val="28"/>
                <w:szCs w:val="28"/>
              </w:rPr>
            </w:pPr>
            <w:r w:rsidRPr="003C604E">
              <w:rPr>
                <w:noProof/>
                <w:lang w:eastAsia="ru-RU"/>
              </w:rPr>
              <w:drawing>
                <wp:inline distT="0" distB="0" distL="0" distR="0" wp14:anchorId="613FA49B" wp14:editId="5A47FF59">
                  <wp:extent cx="2381250" cy="3271174"/>
                  <wp:effectExtent l="0" t="0" r="0" b="5715"/>
                  <wp:docPr id="17" name="Рисунок 17" descr="C:\Users\User\AppData\Local\Temp\Temp1_ивановы.zip\IMG-1ada1cec7e43e57aa8f8b7c11142312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Temp1_ивановы.zip\IMG-1ada1cec7e43e57aa8f8b7c11142312d-V.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96939" cy="3292726"/>
                          </a:xfrm>
                          <a:prstGeom prst="rect">
                            <a:avLst/>
                          </a:prstGeom>
                          <a:noFill/>
                          <a:ln>
                            <a:noFill/>
                          </a:ln>
                        </pic:spPr>
                      </pic:pic>
                    </a:graphicData>
                  </a:graphic>
                </wp:inline>
              </w:drawing>
            </w:r>
          </w:p>
        </w:tc>
        <w:tc>
          <w:tcPr>
            <w:tcW w:w="5264" w:type="dxa"/>
            <w:gridSpan w:val="2"/>
          </w:tcPr>
          <w:p w14:paraId="71C6DCD4" w14:textId="77777777" w:rsidR="00D608CC" w:rsidRDefault="00D608CC" w:rsidP="007C6870">
            <w:pPr>
              <w:jc w:val="both"/>
              <w:rPr>
                <w:b/>
                <w:bCs/>
                <w:sz w:val="28"/>
                <w:szCs w:val="28"/>
              </w:rPr>
            </w:pPr>
          </w:p>
          <w:p w14:paraId="56FA292C" w14:textId="1C7A0337" w:rsidR="007C6870" w:rsidRPr="00CE6609" w:rsidRDefault="007C6870" w:rsidP="007C6870">
            <w:pPr>
              <w:jc w:val="both"/>
              <w:rPr>
                <w:sz w:val="24"/>
                <w:szCs w:val="24"/>
              </w:rPr>
            </w:pPr>
            <w:r w:rsidRPr="005F0448">
              <w:rPr>
                <w:b/>
                <w:bCs/>
                <w:sz w:val="28"/>
                <w:szCs w:val="28"/>
              </w:rPr>
              <w:t>Гаврилов Пётр Степанович</w:t>
            </w:r>
            <w:r w:rsidRPr="005F0448">
              <w:rPr>
                <w:sz w:val="28"/>
                <w:szCs w:val="28"/>
              </w:rPr>
              <w:t xml:space="preserve">. Дата рождения: 17 марта 1922г. Место рождения: Омская область.  Призван в СА: Омская обл., Аромашевский РВК. Воинское звание: рядовой Воинская часть: стрелок, стрелковая дивизия 311. Погиб посмертно 20 мая 1942г. Место захоронения: деревня </w:t>
            </w:r>
            <w:r w:rsidR="00B33E8B" w:rsidRPr="005F0448">
              <w:rPr>
                <w:sz w:val="28"/>
                <w:szCs w:val="28"/>
              </w:rPr>
              <w:t>Липкович</w:t>
            </w:r>
            <w:r w:rsidRPr="005F0448">
              <w:rPr>
                <w:sz w:val="28"/>
                <w:szCs w:val="28"/>
              </w:rPr>
              <w:t>, Киришского района, Ленинградской области.</w:t>
            </w:r>
          </w:p>
        </w:tc>
      </w:tr>
      <w:tr w:rsidR="007C6870" w14:paraId="59FA8BF4" w14:textId="67AF9A71" w:rsidTr="001E3AA8">
        <w:trPr>
          <w:trHeight w:val="3510"/>
        </w:trPr>
        <w:tc>
          <w:tcPr>
            <w:tcW w:w="5118" w:type="dxa"/>
            <w:vMerge/>
          </w:tcPr>
          <w:p w14:paraId="263ED18E" w14:textId="77777777" w:rsidR="007C6870" w:rsidRDefault="007C6870" w:rsidP="007C6870">
            <w:pPr>
              <w:jc w:val="both"/>
              <w:rPr>
                <w:b/>
                <w:bCs/>
                <w:sz w:val="28"/>
                <w:szCs w:val="28"/>
              </w:rPr>
            </w:pPr>
          </w:p>
        </w:tc>
        <w:tc>
          <w:tcPr>
            <w:tcW w:w="2745" w:type="dxa"/>
          </w:tcPr>
          <w:p w14:paraId="52F9F360" w14:textId="2421B265" w:rsidR="007C6870" w:rsidRPr="005F0448" w:rsidRDefault="007C6870" w:rsidP="007C6870">
            <w:pPr>
              <w:spacing w:line="276" w:lineRule="auto"/>
              <w:jc w:val="both"/>
              <w:rPr>
                <w:b/>
                <w:bCs/>
                <w:sz w:val="28"/>
                <w:szCs w:val="28"/>
              </w:rPr>
            </w:pPr>
            <w:r w:rsidRPr="00CE6609">
              <w:rPr>
                <w:sz w:val="24"/>
                <w:szCs w:val="24"/>
              </w:rPr>
              <w:object w:dxaOrig="8827" w:dyaOrig="12452" w14:anchorId="17AA032F">
                <v:rect id="rectole0000000010" o:spid="_x0000_i1026" style="width:117.75pt;height:168.75pt" o:ole="" o:preferrelative="t" stroked="f">
                  <v:imagedata r:id="rId30" o:title=""/>
                </v:rect>
                <o:OLEObject Type="Embed" ProgID="StaticMetafile" ShapeID="rectole0000000010" DrawAspect="Content" ObjectID="_1727873066" r:id="rId31"/>
              </w:object>
            </w:r>
          </w:p>
        </w:tc>
        <w:tc>
          <w:tcPr>
            <w:tcW w:w="2519" w:type="dxa"/>
          </w:tcPr>
          <w:p w14:paraId="56C4D2E7" w14:textId="1C0CE9FE" w:rsidR="007C6870" w:rsidRPr="005F0448" w:rsidRDefault="007C6870" w:rsidP="007C6870">
            <w:pPr>
              <w:spacing w:line="276" w:lineRule="auto"/>
              <w:jc w:val="both"/>
              <w:rPr>
                <w:b/>
                <w:bCs/>
                <w:sz w:val="28"/>
                <w:szCs w:val="28"/>
              </w:rPr>
            </w:pPr>
            <w:r w:rsidRPr="00CE6609">
              <w:rPr>
                <w:sz w:val="24"/>
                <w:szCs w:val="24"/>
              </w:rPr>
              <w:object w:dxaOrig="8827" w:dyaOrig="3219" w14:anchorId="6A700179">
                <v:rect id="rectole0000000009" o:spid="_x0000_i1027" style="width:136.5pt;height:167.25pt" o:ole="" o:preferrelative="t" stroked="f">
                  <v:imagedata r:id="rId32" o:title=""/>
                </v:rect>
                <o:OLEObject Type="Embed" ProgID="StaticMetafile" ShapeID="rectole0000000009" DrawAspect="Content" ObjectID="_1727873067" r:id="rId33"/>
              </w:object>
            </w:r>
          </w:p>
        </w:tc>
      </w:tr>
      <w:tr w:rsidR="007C6870" w14:paraId="19A8421E" w14:textId="77777777" w:rsidTr="001E3AA8">
        <w:trPr>
          <w:trHeight w:val="557"/>
        </w:trPr>
        <w:tc>
          <w:tcPr>
            <w:tcW w:w="5118" w:type="dxa"/>
            <w:vMerge/>
          </w:tcPr>
          <w:p w14:paraId="12A23437" w14:textId="77777777" w:rsidR="007C6870" w:rsidRDefault="007C6870" w:rsidP="007C6870">
            <w:pPr>
              <w:jc w:val="both"/>
              <w:rPr>
                <w:b/>
                <w:bCs/>
                <w:sz w:val="28"/>
                <w:szCs w:val="28"/>
              </w:rPr>
            </w:pPr>
          </w:p>
        </w:tc>
        <w:tc>
          <w:tcPr>
            <w:tcW w:w="5264" w:type="dxa"/>
            <w:gridSpan w:val="2"/>
          </w:tcPr>
          <w:p w14:paraId="3D2A4510" w14:textId="50F92CA5" w:rsidR="007C6870" w:rsidRPr="00CE6609" w:rsidRDefault="007C6870" w:rsidP="007C6870">
            <w:pPr>
              <w:jc w:val="right"/>
              <w:rPr>
                <w:sz w:val="24"/>
                <w:szCs w:val="24"/>
              </w:rPr>
            </w:pPr>
            <w:r w:rsidRPr="00306EE5">
              <w:rPr>
                <w:rFonts w:ascii="Monotype Corsiva" w:hAnsi="Monotype Corsiva"/>
                <w:b/>
                <w:sz w:val="32"/>
                <w:szCs w:val="32"/>
              </w:rPr>
              <w:t>Шалагин Данил, ученик 5 класса</w:t>
            </w:r>
          </w:p>
        </w:tc>
      </w:tr>
      <w:tr w:rsidR="007C6870" w14:paraId="5A61DD78" w14:textId="77777777" w:rsidTr="001E3AA8">
        <w:trPr>
          <w:trHeight w:val="557"/>
        </w:trPr>
        <w:tc>
          <w:tcPr>
            <w:tcW w:w="5118" w:type="dxa"/>
          </w:tcPr>
          <w:p w14:paraId="02EA3C72" w14:textId="2A642F7E" w:rsidR="007C6870" w:rsidRDefault="007C6870" w:rsidP="007C6870">
            <w:pPr>
              <w:jc w:val="center"/>
              <w:rPr>
                <w:b/>
                <w:bCs/>
                <w:sz w:val="28"/>
                <w:szCs w:val="28"/>
              </w:rPr>
            </w:pPr>
            <w:r w:rsidRPr="006678BA">
              <w:rPr>
                <w:noProof/>
                <w:lang w:eastAsia="ru-RU"/>
              </w:rPr>
              <w:drawing>
                <wp:inline distT="0" distB="0" distL="0" distR="0" wp14:anchorId="607ECD90" wp14:editId="7BA0F084">
                  <wp:extent cx="2280492" cy="2698622"/>
                  <wp:effectExtent l="0" t="0" r="5715" b="6985"/>
                  <wp:docPr id="19" name="Рисунок 19" descr="C:\Users\User\Downloads\IMG_20210514_07485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User\Downloads\IMG_20210514_074855 (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90886" cy="2710922"/>
                          </a:xfrm>
                          <a:prstGeom prst="rect">
                            <a:avLst/>
                          </a:prstGeom>
                          <a:noFill/>
                          <a:ln>
                            <a:noFill/>
                          </a:ln>
                        </pic:spPr>
                      </pic:pic>
                    </a:graphicData>
                  </a:graphic>
                </wp:inline>
              </w:drawing>
            </w:r>
          </w:p>
        </w:tc>
        <w:tc>
          <w:tcPr>
            <w:tcW w:w="5264" w:type="dxa"/>
            <w:gridSpan w:val="2"/>
          </w:tcPr>
          <w:p w14:paraId="5BCF939E" w14:textId="3C914A82" w:rsidR="007C6870" w:rsidRPr="006678BA" w:rsidRDefault="007C6870" w:rsidP="007C6870">
            <w:pPr>
              <w:jc w:val="both"/>
              <w:rPr>
                <w:sz w:val="28"/>
                <w:szCs w:val="28"/>
              </w:rPr>
            </w:pPr>
            <w:r w:rsidRPr="006678BA">
              <w:rPr>
                <w:sz w:val="28"/>
                <w:szCs w:val="28"/>
              </w:rPr>
              <w:t xml:space="preserve">Мой прадед - </w:t>
            </w:r>
            <w:r w:rsidRPr="00F310E3">
              <w:rPr>
                <w:b/>
                <w:sz w:val="32"/>
                <w:szCs w:val="32"/>
              </w:rPr>
              <w:t xml:space="preserve">Орлов Самуил </w:t>
            </w:r>
            <w:r w:rsidR="00B33E8B" w:rsidRPr="00F310E3">
              <w:rPr>
                <w:b/>
                <w:sz w:val="32"/>
                <w:szCs w:val="32"/>
              </w:rPr>
              <w:t>Карпееве</w:t>
            </w:r>
            <w:r w:rsidRPr="006678BA">
              <w:rPr>
                <w:sz w:val="28"/>
                <w:szCs w:val="28"/>
              </w:rPr>
              <w:t xml:space="preserve">. Ушёл на службу в августе </w:t>
            </w:r>
            <w:smartTag w:uri="urn:schemas-microsoft-com:office:smarttags" w:element="metricconverter">
              <w:smartTagPr>
                <w:attr w:name="ProductID" w:val="1941 г"/>
              </w:smartTagPr>
              <w:r w:rsidRPr="006678BA">
                <w:rPr>
                  <w:sz w:val="28"/>
                  <w:szCs w:val="28"/>
                </w:rPr>
                <w:t>1941 г</w:t>
              </w:r>
            </w:smartTag>
            <w:r w:rsidRPr="006678BA">
              <w:rPr>
                <w:sz w:val="28"/>
                <w:szCs w:val="28"/>
              </w:rPr>
              <w:t xml:space="preserve">., попал в стрелковый полк № 1217. Последний бой был в феврале </w:t>
            </w:r>
            <w:smartTag w:uri="urn:schemas-microsoft-com:office:smarttags" w:element="metricconverter">
              <w:smartTagPr>
                <w:attr w:name="ProductID" w:val="1942 г"/>
              </w:smartTagPr>
              <w:r w:rsidRPr="006678BA">
                <w:rPr>
                  <w:sz w:val="28"/>
                  <w:szCs w:val="28"/>
                </w:rPr>
                <w:t>1942 г</w:t>
              </w:r>
            </w:smartTag>
            <w:r w:rsidRPr="006678BA">
              <w:rPr>
                <w:sz w:val="28"/>
                <w:szCs w:val="28"/>
              </w:rPr>
              <w:t>. в Карелии на 14 разъезде Кировской железной дороги, после этого боя он считается пропавшим без вести. Прабабушка говорила, что он очень любил танцевать.</w:t>
            </w:r>
          </w:p>
          <w:p w14:paraId="5D3DDF11" w14:textId="77777777" w:rsidR="007C6870" w:rsidRPr="00306EE5" w:rsidRDefault="007C6870" w:rsidP="007C6870">
            <w:pPr>
              <w:jc w:val="right"/>
              <w:rPr>
                <w:rFonts w:ascii="Monotype Corsiva" w:hAnsi="Monotype Corsiva"/>
                <w:b/>
                <w:sz w:val="32"/>
                <w:szCs w:val="32"/>
              </w:rPr>
            </w:pPr>
            <w:r w:rsidRPr="00306EE5">
              <w:rPr>
                <w:rFonts w:ascii="Monotype Corsiva" w:hAnsi="Monotype Corsiva"/>
                <w:b/>
                <w:sz w:val="32"/>
                <w:szCs w:val="32"/>
              </w:rPr>
              <w:t>Неустроева Алина, ученица 5 класса</w:t>
            </w:r>
          </w:p>
          <w:p w14:paraId="6F1D841A" w14:textId="77777777" w:rsidR="007C6870" w:rsidRPr="00306EE5" w:rsidRDefault="007C6870" w:rsidP="007C6870">
            <w:pPr>
              <w:jc w:val="right"/>
              <w:rPr>
                <w:rFonts w:ascii="Monotype Corsiva" w:hAnsi="Monotype Corsiva"/>
                <w:b/>
                <w:sz w:val="32"/>
                <w:szCs w:val="32"/>
              </w:rPr>
            </w:pPr>
          </w:p>
        </w:tc>
      </w:tr>
      <w:tr w:rsidR="007C6870" w14:paraId="4F49FDAC" w14:textId="77777777" w:rsidTr="001E3AA8">
        <w:trPr>
          <w:trHeight w:val="557"/>
        </w:trPr>
        <w:tc>
          <w:tcPr>
            <w:tcW w:w="5118" w:type="dxa"/>
          </w:tcPr>
          <w:p w14:paraId="6243B470" w14:textId="15507FD4" w:rsidR="007C6870" w:rsidRPr="006678BA" w:rsidRDefault="007C6870" w:rsidP="007C6870">
            <w:pPr>
              <w:jc w:val="center"/>
              <w:rPr>
                <w:noProof/>
                <w:lang w:eastAsia="ru-RU"/>
              </w:rPr>
            </w:pPr>
            <w:r w:rsidRPr="006678BA">
              <w:rPr>
                <w:noProof/>
                <w:lang w:eastAsia="ru-RU"/>
              </w:rPr>
              <w:drawing>
                <wp:inline distT="0" distB="0" distL="0" distR="0" wp14:anchorId="4C44A455" wp14:editId="00613330">
                  <wp:extent cx="1971014" cy="2566931"/>
                  <wp:effectExtent l="0" t="0" r="0" b="5080"/>
                  <wp:docPr id="20" name="Рисунок 20" descr="C:\Users\User\AppData\Local\Temp\Temp1_14-05-2021_12-48-49.zip\фото дед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ser\AppData\Local\Temp\Temp1_14-05-2021_12-48-49.zip\фото деда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86999" cy="2587749"/>
                          </a:xfrm>
                          <a:prstGeom prst="rect">
                            <a:avLst/>
                          </a:prstGeom>
                          <a:noFill/>
                          <a:ln>
                            <a:noFill/>
                          </a:ln>
                        </pic:spPr>
                      </pic:pic>
                    </a:graphicData>
                  </a:graphic>
                </wp:inline>
              </w:drawing>
            </w:r>
          </w:p>
        </w:tc>
        <w:tc>
          <w:tcPr>
            <w:tcW w:w="5264" w:type="dxa"/>
            <w:gridSpan w:val="2"/>
          </w:tcPr>
          <w:p w14:paraId="39634026" w14:textId="552D3F98" w:rsidR="007C6870" w:rsidRDefault="007C6870" w:rsidP="007C6870">
            <w:pPr>
              <w:jc w:val="both"/>
              <w:rPr>
                <w:sz w:val="28"/>
                <w:szCs w:val="28"/>
              </w:rPr>
            </w:pPr>
            <w:r w:rsidRPr="00F310E3">
              <w:rPr>
                <w:b/>
                <w:sz w:val="32"/>
                <w:szCs w:val="32"/>
              </w:rPr>
              <w:t>Иванов Михаил Иванович</w:t>
            </w:r>
            <w:r w:rsidRPr="00F310E3">
              <w:rPr>
                <w:sz w:val="28"/>
                <w:szCs w:val="28"/>
              </w:rPr>
              <w:t>, был призван в ряды советской армии и участвовал в Великий Отечественной войне. Был в боях и простым пе</w:t>
            </w:r>
            <w:r>
              <w:rPr>
                <w:sz w:val="28"/>
                <w:szCs w:val="28"/>
              </w:rPr>
              <w:t xml:space="preserve">хотинцем прошел полстраны и пол - </w:t>
            </w:r>
            <w:r w:rsidRPr="00F310E3">
              <w:rPr>
                <w:sz w:val="28"/>
                <w:szCs w:val="28"/>
              </w:rPr>
              <w:t>Европы, вернулся домой живым с орденом Отечественной войны 2 степени</w:t>
            </w:r>
            <w:r>
              <w:rPr>
                <w:sz w:val="28"/>
                <w:szCs w:val="28"/>
              </w:rPr>
              <w:t xml:space="preserve">. Наша семья чтит память моего прадеда и гордится им.                           </w:t>
            </w:r>
          </w:p>
          <w:p w14:paraId="5A6E29E4" w14:textId="1EBC7071" w:rsidR="007C6870" w:rsidRPr="006678BA" w:rsidRDefault="007C6870" w:rsidP="007C6870">
            <w:pPr>
              <w:jc w:val="right"/>
              <w:rPr>
                <w:sz w:val="28"/>
                <w:szCs w:val="28"/>
              </w:rPr>
            </w:pPr>
            <w:r w:rsidRPr="00F310E3">
              <w:rPr>
                <w:rFonts w:ascii="Monotype Corsiva" w:hAnsi="Monotype Corsiva"/>
                <w:b/>
                <w:sz w:val="32"/>
                <w:szCs w:val="32"/>
              </w:rPr>
              <w:t>Иванов Илья, ученик 5 класса</w:t>
            </w:r>
          </w:p>
        </w:tc>
      </w:tr>
      <w:tr w:rsidR="007C6870" w14:paraId="489F7E1B" w14:textId="77777777" w:rsidTr="001E3AA8">
        <w:trPr>
          <w:trHeight w:val="557"/>
        </w:trPr>
        <w:tc>
          <w:tcPr>
            <w:tcW w:w="5118" w:type="dxa"/>
          </w:tcPr>
          <w:p w14:paraId="26AA1723" w14:textId="77777777" w:rsidR="001E3AA8" w:rsidRDefault="001E3AA8" w:rsidP="007C6870">
            <w:pPr>
              <w:jc w:val="center"/>
              <w:rPr>
                <w:noProof/>
                <w:lang w:eastAsia="ru-RU"/>
              </w:rPr>
            </w:pPr>
          </w:p>
          <w:p w14:paraId="36AF4D10" w14:textId="77777777" w:rsidR="001E3AA8" w:rsidRDefault="001E3AA8" w:rsidP="007C6870">
            <w:pPr>
              <w:jc w:val="center"/>
              <w:rPr>
                <w:noProof/>
                <w:lang w:eastAsia="ru-RU"/>
              </w:rPr>
            </w:pPr>
          </w:p>
          <w:p w14:paraId="0D67D08A" w14:textId="66466C22" w:rsidR="007C6870" w:rsidRPr="006678BA" w:rsidRDefault="007C6870" w:rsidP="007C6870">
            <w:pPr>
              <w:jc w:val="center"/>
              <w:rPr>
                <w:noProof/>
                <w:lang w:eastAsia="ru-RU"/>
              </w:rPr>
            </w:pPr>
            <w:r>
              <w:rPr>
                <w:noProof/>
                <w:lang w:eastAsia="ru-RU"/>
              </w:rPr>
              <w:drawing>
                <wp:inline distT="0" distB="0" distL="0" distR="0" wp14:anchorId="5B52BC70" wp14:editId="10140994">
                  <wp:extent cx="2156460" cy="2875403"/>
                  <wp:effectExtent l="0" t="0" r="0" b="1270"/>
                  <wp:docPr id="22" name="Рисунок 22" descr="https://sun9-17.userapi.com/impg/vpUZVcV9RTDrlk3uNRUDA_G-h5iuDxat_ZRttg/ghW5uJHVzkE.jpg?size=761x1080&amp;quality=96&amp;sign=1dc0443820d2cbfecefcd572ab4cbb6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17.userapi.com/impg/vpUZVcV9RTDrlk3uNRUDA_G-h5iuDxat_ZRttg/ghW5uJHVzkE.jpg?size=761x1080&amp;quality=96&amp;sign=1dc0443820d2cbfecefcd572ab4cbb6c&amp;type=albu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61288" cy="2881840"/>
                          </a:xfrm>
                          <a:prstGeom prst="rect">
                            <a:avLst/>
                          </a:prstGeom>
                          <a:noFill/>
                          <a:ln>
                            <a:noFill/>
                          </a:ln>
                        </pic:spPr>
                      </pic:pic>
                    </a:graphicData>
                  </a:graphic>
                </wp:inline>
              </w:drawing>
            </w:r>
          </w:p>
        </w:tc>
        <w:tc>
          <w:tcPr>
            <w:tcW w:w="5264" w:type="dxa"/>
            <w:gridSpan w:val="2"/>
          </w:tcPr>
          <w:p w14:paraId="7F5B694C" w14:textId="77777777" w:rsidR="001E3AA8" w:rsidRDefault="001E3AA8" w:rsidP="007C6870">
            <w:pPr>
              <w:jc w:val="both"/>
              <w:rPr>
                <w:b/>
                <w:sz w:val="32"/>
                <w:szCs w:val="32"/>
              </w:rPr>
            </w:pPr>
          </w:p>
          <w:p w14:paraId="75051032" w14:textId="70E37E2B" w:rsidR="007C6870" w:rsidRDefault="007C6870" w:rsidP="007C6870">
            <w:pPr>
              <w:jc w:val="both"/>
              <w:rPr>
                <w:sz w:val="28"/>
                <w:szCs w:val="28"/>
              </w:rPr>
            </w:pPr>
            <w:r w:rsidRPr="00A43904">
              <w:rPr>
                <w:b/>
                <w:sz w:val="32"/>
                <w:szCs w:val="32"/>
              </w:rPr>
              <w:t>Зайцев Пётр Григорьевич</w:t>
            </w:r>
            <w:r w:rsidRPr="00306EE5">
              <w:rPr>
                <w:sz w:val="28"/>
                <w:szCs w:val="28"/>
              </w:rPr>
              <w:t>, участник Великой Отечественной войны. В 1941 году ушёл на фронт в возрасте 17 лет. Всю войну был разведчиком в отряде «Смерш» в Забайкальском военном округе в звании ефрейтор. После Великой Отечественной войны мой прадедушка отправился на войну с Японией. Домой вернулся Пётр Григорьевич в 1949 году. Он получил много наград и орденов, в том числе «За участие в Великой Отечественной войне», «За отвагу и честь». Я горжусь своим прадедушкой, он был смелым и отважным, прошел всю войн, получил множество ранений. Это герой нашей семьи.</w:t>
            </w:r>
          </w:p>
          <w:p w14:paraId="05F90F89" w14:textId="77777777" w:rsidR="007C6870" w:rsidRDefault="007C6870" w:rsidP="001E3AA8">
            <w:pPr>
              <w:jc w:val="right"/>
              <w:rPr>
                <w:rFonts w:ascii="Monotype Corsiva" w:hAnsi="Monotype Corsiva"/>
                <w:b/>
                <w:sz w:val="32"/>
                <w:szCs w:val="32"/>
              </w:rPr>
            </w:pPr>
            <w:r w:rsidRPr="00A43904">
              <w:rPr>
                <w:rFonts w:ascii="Monotype Corsiva" w:hAnsi="Monotype Corsiva"/>
                <w:b/>
                <w:sz w:val="32"/>
                <w:szCs w:val="32"/>
              </w:rPr>
              <w:t>Насекина Ксения, ученица 3 класса</w:t>
            </w:r>
          </w:p>
          <w:p w14:paraId="62B804DD" w14:textId="4DA31F6A" w:rsidR="001E3AA8" w:rsidRPr="00F310E3" w:rsidRDefault="001E3AA8" w:rsidP="007C6870">
            <w:pPr>
              <w:rPr>
                <w:sz w:val="28"/>
                <w:szCs w:val="28"/>
              </w:rPr>
            </w:pPr>
          </w:p>
        </w:tc>
      </w:tr>
      <w:tr w:rsidR="007C6870" w14:paraId="0615A87B" w14:textId="77777777" w:rsidTr="001E3AA8">
        <w:trPr>
          <w:trHeight w:val="557"/>
        </w:trPr>
        <w:tc>
          <w:tcPr>
            <w:tcW w:w="5118" w:type="dxa"/>
          </w:tcPr>
          <w:p w14:paraId="0A322226" w14:textId="77777777" w:rsidR="007C6870" w:rsidRDefault="007C6870" w:rsidP="007C6870">
            <w:pPr>
              <w:jc w:val="center"/>
              <w:rPr>
                <w:rFonts w:ascii="Montserrat" w:hAnsi="Montserrat"/>
                <w:color w:val="FFFFFF"/>
              </w:rPr>
            </w:pPr>
          </w:p>
          <w:p w14:paraId="6AE634A1" w14:textId="77777777" w:rsidR="001E3AA8" w:rsidRDefault="001E3AA8" w:rsidP="007C6870">
            <w:pPr>
              <w:jc w:val="center"/>
              <w:rPr>
                <w:noProof/>
                <w:lang w:eastAsia="ru-RU"/>
              </w:rPr>
            </w:pPr>
          </w:p>
          <w:p w14:paraId="270E6880" w14:textId="77777777" w:rsidR="001E3AA8" w:rsidRDefault="001E3AA8" w:rsidP="007C6870">
            <w:pPr>
              <w:jc w:val="center"/>
              <w:rPr>
                <w:noProof/>
                <w:lang w:eastAsia="ru-RU"/>
              </w:rPr>
            </w:pPr>
          </w:p>
          <w:p w14:paraId="573198FE" w14:textId="1C7DF435" w:rsidR="007C6870" w:rsidRDefault="009213A2" w:rsidP="007C6870">
            <w:pPr>
              <w:jc w:val="center"/>
              <w:rPr>
                <w:noProof/>
                <w:lang w:eastAsia="ru-RU"/>
              </w:rPr>
            </w:pPr>
            <w:r>
              <w:rPr>
                <w:rFonts w:ascii="Montserrat" w:hAnsi="Montserrat"/>
                <w:noProof/>
                <w:color w:val="FFFFFF"/>
              </w:rPr>
              <w:drawing>
                <wp:inline distT="0" distB="0" distL="0" distR="0" wp14:anchorId="2AF76860" wp14:editId="7AEC6821">
                  <wp:extent cx="2438400" cy="3324225"/>
                  <wp:effectExtent l="0" t="0" r="0" b="9525"/>
                  <wp:docPr id="48" name="Рисунок 4" descr="Матюхин Илья Иосиф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атюхин Илья Иосифович"/>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38400" cy="3324225"/>
                          </a:xfrm>
                          <a:prstGeom prst="rect">
                            <a:avLst/>
                          </a:prstGeom>
                          <a:noFill/>
                          <a:ln>
                            <a:noFill/>
                          </a:ln>
                        </pic:spPr>
                      </pic:pic>
                    </a:graphicData>
                  </a:graphic>
                </wp:inline>
              </w:drawing>
            </w:r>
          </w:p>
        </w:tc>
        <w:tc>
          <w:tcPr>
            <w:tcW w:w="5264" w:type="dxa"/>
            <w:gridSpan w:val="2"/>
          </w:tcPr>
          <w:p w14:paraId="1AE21858" w14:textId="77777777" w:rsidR="001E3AA8" w:rsidRDefault="001E3AA8" w:rsidP="007C6870">
            <w:pPr>
              <w:jc w:val="both"/>
              <w:rPr>
                <w:b/>
                <w:sz w:val="28"/>
                <w:szCs w:val="28"/>
              </w:rPr>
            </w:pPr>
          </w:p>
          <w:p w14:paraId="398880B1" w14:textId="77777777" w:rsidR="001E3AA8" w:rsidRDefault="001E3AA8" w:rsidP="007C6870">
            <w:pPr>
              <w:jc w:val="both"/>
              <w:rPr>
                <w:b/>
                <w:sz w:val="28"/>
                <w:szCs w:val="28"/>
              </w:rPr>
            </w:pPr>
          </w:p>
          <w:p w14:paraId="259B7070" w14:textId="6ECC954C" w:rsidR="007C6870" w:rsidRDefault="007C6870" w:rsidP="007C6870">
            <w:pPr>
              <w:jc w:val="both"/>
              <w:rPr>
                <w:sz w:val="28"/>
                <w:szCs w:val="28"/>
              </w:rPr>
            </w:pPr>
            <w:r w:rsidRPr="00A43904">
              <w:rPr>
                <w:b/>
                <w:sz w:val="28"/>
                <w:szCs w:val="28"/>
              </w:rPr>
              <w:t>Матюхин Илья Иосифович</w:t>
            </w:r>
            <w:r>
              <w:rPr>
                <w:b/>
                <w:sz w:val="28"/>
                <w:szCs w:val="28"/>
              </w:rPr>
              <w:t xml:space="preserve">, </w:t>
            </w:r>
            <w:r w:rsidRPr="007C6870">
              <w:rPr>
                <w:bCs/>
                <w:sz w:val="28"/>
                <w:szCs w:val="28"/>
              </w:rPr>
              <w:t>был призван в ряды армии в 1940 году</w:t>
            </w:r>
            <w:r w:rsidRPr="00A43904">
              <w:rPr>
                <w:sz w:val="28"/>
                <w:szCs w:val="28"/>
              </w:rPr>
              <w:t>. Место службы - 2</w:t>
            </w:r>
            <w:r>
              <w:rPr>
                <w:sz w:val="28"/>
                <w:szCs w:val="28"/>
              </w:rPr>
              <w:t xml:space="preserve">8 Гвардейский стрелковый полк: Воинское звание: </w:t>
            </w:r>
            <w:r w:rsidRPr="00A43904">
              <w:rPr>
                <w:sz w:val="28"/>
                <w:szCs w:val="28"/>
              </w:rPr>
              <w:t>сержант, командир расчета станкового пулемета. После призыва до февраля 1942 года служил в 31 отдельном саперном батальоне. С февраля 1942 по июнь 1943 воевал в 28 гвардейском стрелковом полку ручным пулеметчиком. 8 июня 1943 года был тяжело ранен и до июня 1944 года находился на излечении в эвакогоспитале 4613. 24 июня 1944 года уволен в запас по ранению. 18 февраля 1945 года Упоровским РВК Тюменской области вновь призван в действующую армию и назначен командиром отделения станковых пулеметов в 641 гвардейский стрелковый полк, где прослужил до сентября 1946 года.</w:t>
            </w:r>
          </w:p>
          <w:p w14:paraId="57354AA8" w14:textId="77777777" w:rsidR="007C6870" w:rsidRPr="00A43904" w:rsidRDefault="007C6870" w:rsidP="007C6870">
            <w:pPr>
              <w:jc w:val="right"/>
              <w:rPr>
                <w:rFonts w:ascii="Monotype Corsiva" w:hAnsi="Monotype Corsiva"/>
                <w:b/>
                <w:sz w:val="32"/>
                <w:szCs w:val="32"/>
              </w:rPr>
            </w:pPr>
            <w:r w:rsidRPr="00A43904">
              <w:rPr>
                <w:rFonts w:ascii="Monotype Corsiva" w:hAnsi="Monotype Corsiva"/>
                <w:b/>
                <w:sz w:val="32"/>
                <w:szCs w:val="32"/>
              </w:rPr>
              <w:t>Лакатош Яна, ученица 1 класса</w:t>
            </w:r>
          </w:p>
          <w:p w14:paraId="24C71FA4" w14:textId="77777777" w:rsidR="007C6870" w:rsidRPr="00306EE5" w:rsidRDefault="007C6870" w:rsidP="007C6870">
            <w:pPr>
              <w:jc w:val="both"/>
              <w:rPr>
                <w:sz w:val="28"/>
                <w:szCs w:val="28"/>
              </w:rPr>
            </w:pPr>
          </w:p>
        </w:tc>
      </w:tr>
      <w:tr w:rsidR="001E3AA8" w14:paraId="5050EB0C" w14:textId="77777777" w:rsidTr="001E3AA8">
        <w:trPr>
          <w:trHeight w:val="557"/>
        </w:trPr>
        <w:tc>
          <w:tcPr>
            <w:tcW w:w="5118" w:type="dxa"/>
          </w:tcPr>
          <w:p w14:paraId="3D998CA2" w14:textId="77777777" w:rsidR="001E3AA8" w:rsidRDefault="001E3AA8" w:rsidP="007C6870">
            <w:pPr>
              <w:jc w:val="center"/>
              <w:rPr>
                <w:rFonts w:ascii="Montserrat" w:hAnsi="Montserrat"/>
                <w:color w:val="FFFFFF"/>
              </w:rPr>
            </w:pPr>
          </w:p>
          <w:p w14:paraId="256F0515" w14:textId="77777777" w:rsidR="001E3AA8" w:rsidRDefault="001E3AA8" w:rsidP="007C6870">
            <w:pPr>
              <w:jc w:val="center"/>
              <w:rPr>
                <w:rFonts w:ascii="Montserrat" w:hAnsi="Montserrat"/>
                <w:color w:val="FFFFFF"/>
              </w:rPr>
            </w:pPr>
          </w:p>
          <w:p w14:paraId="62B33F26" w14:textId="77777777" w:rsidR="001E3AA8" w:rsidRDefault="001E3AA8" w:rsidP="007C6870">
            <w:pPr>
              <w:jc w:val="center"/>
              <w:rPr>
                <w:rFonts w:ascii="Montserrat" w:hAnsi="Montserrat"/>
                <w:color w:val="FFFFFF"/>
              </w:rPr>
            </w:pPr>
          </w:p>
          <w:p w14:paraId="0786F8D3" w14:textId="77777777" w:rsidR="001E3AA8" w:rsidRDefault="001E3AA8" w:rsidP="007C6870">
            <w:pPr>
              <w:jc w:val="center"/>
              <w:rPr>
                <w:rFonts w:ascii="Montserrat" w:hAnsi="Montserrat"/>
                <w:color w:val="FFFFFF"/>
              </w:rPr>
            </w:pPr>
          </w:p>
          <w:p w14:paraId="22969A9D" w14:textId="77777777" w:rsidR="001E3AA8" w:rsidRDefault="001E3AA8" w:rsidP="007C6870">
            <w:pPr>
              <w:jc w:val="center"/>
              <w:rPr>
                <w:rFonts w:ascii="Montserrat" w:hAnsi="Montserrat"/>
                <w:color w:val="FFFFFF"/>
              </w:rPr>
            </w:pPr>
          </w:p>
          <w:p w14:paraId="0082F853" w14:textId="60045DFD" w:rsidR="001E3AA8" w:rsidRDefault="001E3AA8" w:rsidP="007C6870">
            <w:pPr>
              <w:jc w:val="center"/>
              <w:rPr>
                <w:rFonts w:ascii="Montserrat" w:hAnsi="Montserrat"/>
                <w:color w:val="FFFFFF"/>
              </w:rPr>
            </w:pPr>
          </w:p>
        </w:tc>
        <w:tc>
          <w:tcPr>
            <w:tcW w:w="5264" w:type="dxa"/>
            <w:gridSpan w:val="2"/>
          </w:tcPr>
          <w:p w14:paraId="3B7D4871" w14:textId="77777777" w:rsidR="001E3AA8" w:rsidRDefault="001E3AA8" w:rsidP="007C6870">
            <w:pPr>
              <w:jc w:val="both"/>
              <w:rPr>
                <w:b/>
                <w:sz w:val="28"/>
                <w:szCs w:val="28"/>
              </w:rPr>
            </w:pPr>
          </w:p>
        </w:tc>
      </w:tr>
      <w:tr w:rsidR="007C6870" w14:paraId="1A373175" w14:textId="77777777" w:rsidTr="001E3AA8">
        <w:trPr>
          <w:trHeight w:val="557"/>
        </w:trPr>
        <w:tc>
          <w:tcPr>
            <w:tcW w:w="5118" w:type="dxa"/>
          </w:tcPr>
          <w:p w14:paraId="18155566" w14:textId="77777777" w:rsidR="007C6870" w:rsidRDefault="007C6870" w:rsidP="007C6870">
            <w:pPr>
              <w:jc w:val="both"/>
              <w:rPr>
                <w:rFonts w:ascii="Montserrat" w:hAnsi="Montserrat"/>
                <w:color w:val="FFFFFF"/>
              </w:rPr>
            </w:pPr>
            <w:r>
              <w:rPr>
                <w:noProof/>
                <w:lang w:eastAsia="ru-RU"/>
              </w:rPr>
              <w:lastRenderedPageBreak/>
              <w:drawing>
                <wp:inline distT="0" distB="0" distL="0" distR="0" wp14:anchorId="55DCB212" wp14:editId="0EA836E8">
                  <wp:extent cx="2476500" cy="3304175"/>
                  <wp:effectExtent l="0" t="0" r="0" b="0"/>
                  <wp:docPr id="90" name="Рисунок 90" descr="https://sun9-45.userapi.com/impg/n44ydGHBBXGcjBMtMkhpUZPQzuP7fKhj0N9X4Q/r7V6RWqPRAw.jpg?size=810x1080&amp;quality=96&amp;sign=270a531d40a52daae07aa6ef0ebf548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45.userapi.com/impg/n44ydGHBBXGcjBMtMkhpUZPQzuP7fKhj0N9X4Q/r7V6RWqPRAw.jpg?size=810x1080&amp;quality=96&amp;sign=270a531d40a52daae07aa6ef0ebf548b&amp;type=album"/>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76500" cy="3304175"/>
                          </a:xfrm>
                          <a:prstGeom prst="rect">
                            <a:avLst/>
                          </a:prstGeom>
                          <a:noFill/>
                          <a:ln>
                            <a:noFill/>
                          </a:ln>
                        </pic:spPr>
                      </pic:pic>
                    </a:graphicData>
                  </a:graphic>
                </wp:inline>
              </w:drawing>
            </w:r>
          </w:p>
          <w:p w14:paraId="321A1AB7" w14:textId="77777777" w:rsidR="001E3AA8" w:rsidRDefault="001E3AA8" w:rsidP="007C6870">
            <w:pPr>
              <w:jc w:val="both"/>
              <w:rPr>
                <w:rFonts w:ascii="Montserrat" w:hAnsi="Montserrat"/>
                <w:color w:val="FFFFFF"/>
              </w:rPr>
            </w:pPr>
          </w:p>
          <w:p w14:paraId="500A52A1" w14:textId="0579F0DE" w:rsidR="001E3AA8" w:rsidRDefault="001E3AA8" w:rsidP="007C6870">
            <w:pPr>
              <w:jc w:val="both"/>
              <w:rPr>
                <w:rFonts w:ascii="Montserrat" w:hAnsi="Montserrat"/>
                <w:color w:val="FFFFFF"/>
              </w:rPr>
            </w:pPr>
          </w:p>
        </w:tc>
        <w:tc>
          <w:tcPr>
            <w:tcW w:w="5264" w:type="dxa"/>
            <w:gridSpan w:val="2"/>
          </w:tcPr>
          <w:p w14:paraId="08BF5D4E" w14:textId="134E4E68" w:rsidR="007C6870" w:rsidRPr="001212F5" w:rsidRDefault="007C6870" w:rsidP="007C6870">
            <w:pPr>
              <w:jc w:val="both"/>
              <w:rPr>
                <w:sz w:val="28"/>
                <w:szCs w:val="28"/>
              </w:rPr>
            </w:pPr>
            <w:r w:rsidRPr="003000FC">
              <w:rPr>
                <w:b/>
                <w:sz w:val="32"/>
                <w:szCs w:val="32"/>
              </w:rPr>
              <w:t>Вяткин Пётр Тимофеевич</w:t>
            </w:r>
            <w:r w:rsidRPr="001212F5">
              <w:rPr>
                <w:sz w:val="28"/>
                <w:szCs w:val="28"/>
              </w:rPr>
              <w:t xml:space="preserve">, 16.05.1911 года рождения. Призван в ряды Красной Армии 25 июля 1941 года. Службу проходил в составе первой огневой батареи. Он был пулемётчиком. В боях за Родину проявил себя как мужественный и отважный человек. Имел четыре ранения. Награждён медалью «За отвагу». При прорыве реки Висла, южнее города Варшава, во время боя не бросил свой пост, темп огня не уменьшил. своевременно обеспечивал батарею боеприпасами. За то, что он выводил орудие на прямую наводку под миномётным и артиллерийским обстрелом противника, был награждён второй медалью «За отвагу». В этом бою мой прадед в очередной раз проявил свою храбрость и отвагу. Войну закончил в мае 1945 года. Также был награждён орденом «Отечественной войны 1 степени» и медалью </w:t>
            </w:r>
            <w:r>
              <w:rPr>
                <w:sz w:val="28"/>
                <w:szCs w:val="28"/>
              </w:rPr>
              <w:t>«За П</w:t>
            </w:r>
            <w:r w:rsidRPr="001212F5">
              <w:rPr>
                <w:sz w:val="28"/>
                <w:szCs w:val="28"/>
              </w:rPr>
              <w:t>обеду над Германией»</w:t>
            </w:r>
          </w:p>
          <w:p w14:paraId="3710CA8C" w14:textId="3E22BA88" w:rsidR="007C6870" w:rsidRPr="00A43904" w:rsidRDefault="007C6870" w:rsidP="007C6870">
            <w:pPr>
              <w:jc w:val="right"/>
              <w:rPr>
                <w:b/>
                <w:sz w:val="28"/>
                <w:szCs w:val="28"/>
              </w:rPr>
            </w:pPr>
            <w:r w:rsidRPr="00A43904">
              <w:rPr>
                <w:rFonts w:ascii="Monotype Corsiva" w:hAnsi="Monotype Corsiva"/>
                <w:b/>
                <w:sz w:val="32"/>
                <w:szCs w:val="32"/>
              </w:rPr>
              <w:t>Захаров Матвей, ученик 3 класса</w:t>
            </w:r>
          </w:p>
        </w:tc>
      </w:tr>
      <w:tr w:rsidR="007C6870" w14:paraId="13C55C34" w14:textId="77777777" w:rsidTr="001E3AA8">
        <w:trPr>
          <w:trHeight w:val="557"/>
        </w:trPr>
        <w:tc>
          <w:tcPr>
            <w:tcW w:w="5118" w:type="dxa"/>
          </w:tcPr>
          <w:p w14:paraId="03CAEA90" w14:textId="77777777" w:rsidR="00D608CC" w:rsidRDefault="00D608CC" w:rsidP="007C6870">
            <w:pPr>
              <w:jc w:val="both"/>
              <w:rPr>
                <w:noProof/>
                <w:lang w:eastAsia="ru-RU"/>
              </w:rPr>
            </w:pPr>
          </w:p>
          <w:p w14:paraId="6D8A0D0D" w14:textId="77777777" w:rsidR="00D608CC" w:rsidRDefault="00D608CC" w:rsidP="007C6870">
            <w:pPr>
              <w:jc w:val="both"/>
              <w:rPr>
                <w:noProof/>
                <w:lang w:eastAsia="ru-RU"/>
              </w:rPr>
            </w:pPr>
          </w:p>
          <w:p w14:paraId="61EDCF68" w14:textId="1A95527C" w:rsidR="007C6870" w:rsidRDefault="007C6870" w:rsidP="007C6870">
            <w:pPr>
              <w:jc w:val="both"/>
              <w:rPr>
                <w:noProof/>
                <w:lang w:eastAsia="ru-RU"/>
              </w:rPr>
            </w:pPr>
            <w:r>
              <w:rPr>
                <w:noProof/>
                <w:lang w:eastAsia="ru-RU"/>
              </w:rPr>
              <w:drawing>
                <wp:inline distT="0" distB="0" distL="0" distR="0" wp14:anchorId="5CE255A5" wp14:editId="71FC7D9F">
                  <wp:extent cx="2577633" cy="3116872"/>
                  <wp:effectExtent l="0" t="0" r="0" b="7620"/>
                  <wp:docPr id="82" name="Рисунок 82" descr="https://sun9-51.userapi.com/impg/KHwZ8zcs9qVOqM2qfXNLvfO2l0-hne5rkJpbGA/I2naZon9nrs.jpg?size=810x1080&amp;quality=96&amp;sign=7f8be10eb9708fd15de4e1bfde41c68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51.userapi.com/impg/KHwZ8zcs9qVOqM2qfXNLvfO2l0-hne5rkJpbGA/I2naZon9nrs.jpg?size=810x1080&amp;quality=96&amp;sign=7f8be10eb9708fd15de4e1bfde41c687&amp;type=album"/>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95030" cy="3137909"/>
                          </a:xfrm>
                          <a:prstGeom prst="rect">
                            <a:avLst/>
                          </a:prstGeom>
                          <a:noFill/>
                          <a:ln>
                            <a:noFill/>
                          </a:ln>
                        </pic:spPr>
                      </pic:pic>
                    </a:graphicData>
                  </a:graphic>
                </wp:inline>
              </w:drawing>
            </w:r>
          </w:p>
        </w:tc>
        <w:tc>
          <w:tcPr>
            <w:tcW w:w="5264" w:type="dxa"/>
            <w:gridSpan w:val="2"/>
          </w:tcPr>
          <w:p w14:paraId="7A6ADD7B" w14:textId="77777777" w:rsidR="00D608CC" w:rsidRDefault="00D608CC" w:rsidP="007C6870">
            <w:pPr>
              <w:jc w:val="both"/>
              <w:rPr>
                <w:b/>
                <w:sz w:val="32"/>
                <w:szCs w:val="32"/>
              </w:rPr>
            </w:pPr>
          </w:p>
          <w:p w14:paraId="3F303329" w14:textId="2DE30CB2" w:rsidR="007C6870" w:rsidRPr="005903B8" w:rsidRDefault="007C6870" w:rsidP="007C6870">
            <w:pPr>
              <w:jc w:val="both"/>
            </w:pPr>
            <w:r w:rsidRPr="005903B8">
              <w:rPr>
                <w:b/>
                <w:sz w:val="32"/>
                <w:szCs w:val="32"/>
              </w:rPr>
              <w:t>Карин Семён Михайлович</w:t>
            </w:r>
            <w:r w:rsidRPr="005903B8">
              <w:rPr>
                <w:sz w:val="28"/>
                <w:szCs w:val="28"/>
              </w:rPr>
              <w:t xml:space="preserve"> </w:t>
            </w:r>
            <w:r>
              <w:rPr>
                <w:sz w:val="28"/>
                <w:szCs w:val="28"/>
              </w:rPr>
              <w:t xml:space="preserve">– мой прадед (01.01.1917-03.07.1986г.) </w:t>
            </w:r>
            <w:r w:rsidRPr="005903B8">
              <w:rPr>
                <w:sz w:val="28"/>
                <w:szCs w:val="28"/>
              </w:rPr>
              <w:t>Ветеран ВОВ. Встретил начало ВОВ на границе с Польшей во Владимиро-Волынске. До 1944г участвовал в боевых действиях на разных участках фронта при 41 танковой дивизии. 22 октября 1944 года Указом Президиума Верховного Совета СССР за образцовое выполнение заданий командования в боях с немецкими захватчиками при прорыве обороны противника юго-восточнее города Рига и проявленные при этом доблесть и мужество дивизия награжде</w:t>
            </w:r>
            <w:r>
              <w:rPr>
                <w:sz w:val="28"/>
                <w:szCs w:val="28"/>
              </w:rPr>
              <w:t xml:space="preserve">на Орденом Суворова II степени». </w:t>
            </w:r>
            <w:r w:rsidRPr="005903B8">
              <w:rPr>
                <w:sz w:val="28"/>
                <w:szCs w:val="28"/>
              </w:rPr>
              <w:t>Был ранен, контужен. 8 декабря 1944года комиссован в тыл, где работал на Московском танковом заводе принимал танки и обучал солдат.</w:t>
            </w:r>
            <w:r>
              <w:rPr>
                <w:sz w:val="28"/>
                <w:szCs w:val="28"/>
              </w:rPr>
              <w:t xml:space="preserve"> Мы помним! Мы гордимся!</w:t>
            </w:r>
          </w:p>
          <w:p w14:paraId="6DF8C952" w14:textId="77777777" w:rsidR="007C6870" w:rsidRPr="005903B8" w:rsidRDefault="007C6870" w:rsidP="007C6870">
            <w:pPr>
              <w:jc w:val="right"/>
              <w:rPr>
                <w:rFonts w:ascii="Monotype Corsiva" w:hAnsi="Monotype Corsiva"/>
                <w:b/>
                <w:sz w:val="32"/>
                <w:szCs w:val="32"/>
              </w:rPr>
            </w:pPr>
            <w:r w:rsidRPr="005903B8">
              <w:rPr>
                <w:rFonts w:ascii="Monotype Corsiva" w:hAnsi="Monotype Corsiva"/>
                <w:b/>
                <w:sz w:val="32"/>
                <w:szCs w:val="32"/>
              </w:rPr>
              <w:t>Сидоров Иван, ученик,</w:t>
            </w:r>
            <w:r>
              <w:rPr>
                <w:rFonts w:ascii="Monotype Corsiva" w:hAnsi="Monotype Corsiva"/>
                <w:b/>
                <w:sz w:val="32"/>
                <w:szCs w:val="32"/>
              </w:rPr>
              <w:t xml:space="preserve"> </w:t>
            </w:r>
            <w:r w:rsidRPr="005903B8">
              <w:rPr>
                <w:rFonts w:ascii="Monotype Corsiva" w:hAnsi="Monotype Corsiva"/>
                <w:b/>
                <w:sz w:val="32"/>
                <w:szCs w:val="32"/>
              </w:rPr>
              <w:t>7 класса</w:t>
            </w:r>
          </w:p>
          <w:p w14:paraId="7B3AA47D" w14:textId="77777777" w:rsidR="007C6870" w:rsidRPr="001212F5" w:rsidRDefault="007C6870" w:rsidP="007C6870">
            <w:pPr>
              <w:jc w:val="both"/>
              <w:rPr>
                <w:sz w:val="28"/>
                <w:szCs w:val="28"/>
              </w:rPr>
            </w:pPr>
          </w:p>
        </w:tc>
      </w:tr>
    </w:tbl>
    <w:p w14:paraId="05D1F188" w14:textId="77777777" w:rsidR="00D608CC" w:rsidRDefault="00D608CC" w:rsidP="00D608CC">
      <w:pPr>
        <w:ind w:left="709" w:right="470"/>
        <w:jc w:val="both"/>
        <w:rPr>
          <w:sz w:val="28"/>
          <w:szCs w:val="28"/>
        </w:rPr>
      </w:pPr>
    </w:p>
    <w:p w14:paraId="3D83FD12" w14:textId="77777777" w:rsidR="00D608CC" w:rsidRDefault="00D608CC" w:rsidP="00D608CC">
      <w:pPr>
        <w:ind w:left="709" w:right="470"/>
        <w:jc w:val="both"/>
        <w:rPr>
          <w:sz w:val="28"/>
          <w:szCs w:val="28"/>
        </w:rPr>
      </w:pPr>
    </w:p>
    <w:p w14:paraId="3D367B77" w14:textId="77777777" w:rsidR="00D608CC" w:rsidRDefault="00D608CC" w:rsidP="00D608CC">
      <w:pPr>
        <w:ind w:left="709" w:right="470"/>
        <w:jc w:val="both"/>
        <w:rPr>
          <w:sz w:val="28"/>
          <w:szCs w:val="28"/>
        </w:rPr>
      </w:pPr>
    </w:p>
    <w:p w14:paraId="11E9DD06" w14:textId="77777777" w:rsidR="00D608CC" w:rsidRDefault="00D608CC" w:rsidP="00D608CC">
      <w:pPr>
        <w:ind w:left="709" w:right="470"/>
        <w:jc w:val="both"/>
        <w:rPr>
          <w:sz w:val="28"/>
          <w:szCs w:val="28"/>
        </w:rPr>
      </w:pPr>
    </w:p>
    <w:p w14:paraId="7746B88B" w14:textId="77777777" w:rsidR="00F31415" w:rsidRDefault="00F31415" w:rsidP="00F31415">
      <w:pPr>
        <w:pStyle w:val="c4"/>
        <w:shd w:val="clear" w:color="auto" w:fill="FFFFFF"/>
        <w:spacing w:before="0" w:beforeAutospacing="0" w:after="0" w:afterAutospacing="0"/>
        <w:ind w:left="851" w:firstLine="283"/>
        <w:jc w:val="both"/>
        <w:rPr>
          <w:rStyle w:val="c7"/>
          <w:b/>
          <w:bCs/>
          <w:color w:val="000000"/>
          <w:sz w:val="28"/>
          <w:szCs w:val="28"/>
        </w:rPr>
      </w:pPr>
    </w:p>
    <w:p w14:paraId="5FDF2FB9" w14:textId="77777777" w:rsidR="001E3AA8" w:rsidRPr="001E3AA8" w:rsidRDefault="001E3AA8" w:rsidP="001E3AA8">
      <w:pPr>
        <w:pStyle w:val="c4"/>
        <w:shd w:val="clear" w:color="auto" w:fill="FFFFFF"/>
        <w:spacing w:before="0" w:beforeAutospacing="0" w:after="0" w:afterAutospacing="0"/>
        <w:ind w:left="851" w:firstLine="283"/>
        <w:jc w:val="center"/>
        <w:rPr>
          <w:rStyle w:val="c7"/>
          <w:b/>
          <w:bCs/>
          <w:color w:val="C00000"/>
          <w:sz w:val="28"/>
          <w:szCs w:val="28"/>
        </w:rPr>
      </w:pPr>
      <w:r w:rsidRPr="001E3AA8">
        <w:rPr>
          <w:rStyle w:val="c7"/>
          <w:b/>
          <w:bCs/>
          <w:color w:val="C00000"/>
          <w:sz w:val="28"/>
          <w:szCs w:val="28"/>
        </w:rPr>
        <w:t>Рекомендации для родителей.</w:t>
      </w:r>
    </w:p>
    <w:p w14:paraId="1036B6D5" w14:textId="77777777" w:rsidR="001E3AA8" w:rsidRDefault="001E3AA8" w:rsidP="001E3AA8">
      <w:pPr>
        <w:pStyle w:val="c4"/>
        <w:shd w:val="clear" w:color="auto" w:fill="FFFFFF"/>
        <w:spacing w:before="0" w:beforeAutospacing="0" w:after="0" w:afterAutospacing="0"/>
        <w:ind w:left="851" w:firstLine="283"/>
        <w:jc w:val="center"/>
        <w:rPr>
          <w:rStyle w:val="c7"/>
          <w:b/>
          <w:bCs/>
          <w:color w:val="000000"/>
          <w:sz w:val="28"/>
          <w:szCs w:val="28"/>
        </w:rPr>
      </w:pPr>
    </w:p>
    <w:tbl>
      <w:tblPr>
        <w:tblStyle w:val="a6"/>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5"/>
        <w:gridCol w:w="5091"/>
      </w:tblGrid>
      <w:tr w:rsidR="001E3AA8" w14:paraId="27A20742" w14:textId="77777777" w:rsidTr="002244CF">
        <w:tc>
          <w:tcPr>
            <w:tcW w:w="5513" w:type="dxa"/>
          </w:tcPr>
          <w:p w14:paraId="70A1A391" w14:textId="77777777" w:rsidR="001E3AA8" w:rsidRPr="001E3AA8" w:rsidRDefault="001E3AA8" w:rsidP="002244CF">
            <w:pPr>
              <w:pStyle w:val="c4"/>
              <w:numPr>
                <w:ilvl w:val="0"/>
                <w:numId w:val="2"/>
              </w:numPr>
              <w:spacing w:before="0" w:beforeAutospacing="0" w:after="0" w:afterAutospacing="0"/>
              <w:jc w:val="both"/>
              <w:rPr>
                <w:rStyle w:val="c0"/>
                <w:b/>
                <w:bCs/>
                <w:color w:val="000000"/>
                <w:sz w:val="28"/>
                <w:szCs w:val="28"/>
              </w:rPr>
            </w:pPr>
            <w:r w:rsidRPr="00F31415">
              <w:rPr>
                <w:rStyle w:val="c0"/>
                <w:color w:val="FF0000"/>
                <w:sz w:val="28"/>
                <w:szCs w:val="28"/>
                <w:shd w:val="clear" w:color="auto" w:fill="FFFFFF"/>
              </w:rPr>
              <w:t>Обращайте внимание ребенка на красоту родного города, во время прогулки расскажите, что находится на вашей улице, поговорите о значении каждого объекта.</w:t>
            </w:r>
          </w:p>
          <w:p w14:paraId="1E10CF11" w14:textId="2E7F9C73" w:rsidR="001E3AA8" w:rsidRDefault="001E3AA8" w:rsidP="001E3AA8">
            <w:pPr>
              <w:pStyle w:val="c4"/>
              <w:spacing w:before="0" w:beforeAutospacing="0" w:after="0" w:afterAutospacing="0"/>
              <w:ind w:left="720"/>
              <w:jc w:val="both"/>
              <w:rPr>
                <w:rStyle w:val="c7"/>
                <w:b/>
                <w:bCs/>
                <w:color w:val="000000"/>
                <w:sz w:val="28"/>
                <w:szCs w:val="28"/>
              </w:rPr>
            </w:pPr>
          </w:p>
        </w:tc>
        <w:tc>
          <w:tcPr>
            <w:tcW w:w="5514" w:type="dxa"/>
          </w:tcPr>
          <w:p w14:paraId="05E46FCF" w14:textId="77777777" w:rsidR="001E3AA8" w:rsidRDefault="001E3AA8" w:rsidP="002244CF">
            <w:pPr>
              <w:pStyle w:val="c4"/>
              <w:numPr>
                <w:ilvl w:val="0"/>
                <w:numId w:val="2"/>
              </w:numPr>
              <w:spacing w:before="0" w:beforeAutospacing="0" w:after="0" w:afterAutospacing="0"/>
              <w:jc w:val="both"/>
              <w:rPr>
                <w:rStyle w:val="c7"/>
                <w:b/>
                <w:bCs/>
                <w:color w:val="000000"/>
                <w:sz w:val="28"/>
                <w:szCs w:val="28"/>
              </w:rPr>
            </w:pPr>
            <w:r w:rsidRPr="00F31415">
              <w:rPr>
                <w:rStyle w:val="c0"/>
                <w:color w:val="00B050"/>
                <w:sz w:val="28"/>
                <w:szCs w:val="28"/>
                <w:shd w:val="clear" w:color="auto" w:fill="FFFFFF"/>
              </w:rPr>
              <w:t>Вместе с ребенком принимайте участие в труде по благоустройству и озеленению своего двора. Поощряйте ребенка за примерное поведение в общественных местах.</w:t>
            </w:r>
          </w:p>
        </w:tc>
      </w:tr>
      <w:tr w:rsidR="001E3AA8" w14:paraId="2E772204" w14:textId="77777777" w:rsidTr="002244CF">
        <w:tc>
          <w:tcPr>
            <w:tcW w:w="5513" w:type="dxa"/>
          </w:tcPr>
          <w:p w14:paraId="0DFD2527" w14:textId="77777777" w:rsidR="001E3AA8" w:rsidRPr="00F31415" w:rsidRDefault="001E3AA8" w:rsidP="002244CF">
            <w:pPr>
              <w:pStyle w:val="c4"/>
              <w:numPr>
                <w:ilvl w:val="0"/>
                <w:numId w:val="2"/>
              </w:numPr>
              <w:spacing w:before="0" w:beforeAutospacing="0" w:after="0" w:afterAutospacing="0"/>
              <w:jc w:val="both"/>
              <w:rPr>
                <w:rStyle w:val="c0"/>
                <w:color w:val="000000"/>
                <w:sz w:val="28"/>
                <w:szCs w:val="28"/>
                <w:shd w:val="clear" w:color="auto" w:fill="FFFFFF"/>
              </w:rPr>
            </w:pPr>
            <w:r w:rsidRPr="001E3AA8">
              <w:rPr>
                <w:rStyle w:val="c0"/>
                <w:color w:val="4A442A" w:themeColor="background2" w:themeShade="40"/>
                <w:sz w:val="28"/>
                <w:szCs w:val="28"/>
                <w:shd w:val="clear" w:color="auto" w:fill="FFFFFF"/>
              </w:rPr>
              <w:t>Расширяйте собственный кругозор</w:t>
            </w:r>
          </w:p>
        </w:tc>
        <w:tc>
          <w:tcPr>
            <w:tcW w:w="5514" w:type="dxa"/>
          </w:tcPr>
          <w:p w14:paraId="7F5D59D8" w14:textId="77777777" w:rsidR="001E3AA8" w:rsidRPr="001E3AA8" w:rsidRDefault="001E3AA8" w:rsidP="002244CF">
            <w:pPr>
              <w:pStyle w:val="c4"/>
              <w:numPr>
                <w:ilvl w:val="0"/>
                <w:numId w:val="2"/>
              </w:numPr>
              <w:spacing w:before="0" w:beforeAutospacing="0" w:after="0" w:afterAutospacing="0"/>
              <w:jc w:val="both"/>
              <w:rPr>
                <w:rStyle w:val="c0"/>
                <w:color w:val="000000"/>
                <w:sz w:val="28"/>
                <w:szCs w:val="28"/>
                <w:shd w:val="clear" w:color="auto" w:fill="FFFFFF"/>
              </w:rPr>
            </w:pPr>
            <w:r w:rsidRPr="001E3AA8">
              <w:rPr>
                <w:rStyle w:val="c0"/>
                <w:color w:val="00B0F0"/>
                <w:sz w:val="28"/>
                <w:szCs w:val="28"/>
                <w:shd w:val="clear" w:color="auto" w:fill="FFFFFF"/>
              </w:rPr>
              <w:t>Учите ребенка правильно оценивать свои поступки и поступки других людей</w:t>
            </w:r>
          </w:p>
          <w:p w14:paraId="43870928" w14:textId="040CEFEF" w:rsidR="001E3AA8" w:rsidRPr="00F31415" w:rsidRDefault="001E3AA8" w:rsidP="001E3AA8">
            <w:pPr>
              <w:pStyle w:val="c4"/>
              <w:spacing w:before="0" w:beforeAutospacing="0" w:after="0" w:afterAutospacing="0"/>
              <w:ind w:left="720"/>
              <w:jc w:val="both"/>
              <w:rPr>
                <w:rStyle w:val="c0"/>
                <w:color w:val="000000"/>
                <w:sz w:val="28"/>
                <w:szCs w:val="28"/>
                <w:shd w:val="clear" w:color="auto" w:fill="FFFFFF"/>
              </w:rPr>
            </w:pPr>
          </w:p>
        </w:tc>
      </w:tr>
      <w:tr w:rsidR="001E3AA8" w14:paraId="433B7307" w14:textId="77777777" w:rsidTr="002244CF">
        <w:tc>
          <w:tcPr>
            <w:tcW w:w="5513" w:type="dxa"/>
          </w:tcPr>
          <w:p w14:paraId="2B60CF2B" w14:textId="77777777" w:rsidR="001E3AA8" w:rsidRPr="00F31415" w:rsidRDefault="001E3AA8" w:rsidP="001E3AA8">
            <w:pPr>
              <w:pStyle w:val="c4"/>
              <w:numPr>
                <w:ilvl w:val="0"/>
                <w:numId w:val="2"/>
              </w:numPr>
              <w:spacing w:before="0" w:beforeAutospacing="0" w:after="0" w:afterAutospacing="0"/>
              <w:jc w:val="both"/>
              <w:rPr>
                <w:rStyle w:val="c0"/>
                <w:color w:val="000000"/>
                <w:sz w:val="28"/>
                <w:szCs w:val="28"/>
                <w:shd w:val="clear" w:color="auto" w:fill="FFFFFF"/>
              </w:rPr>
            </w:pPr>
            <w:r w:rsidRPr="001E3AA8">
              <w:rPr>
                <w:rStyle w:val="c0"/>
                <w:color w:val="C00000"/>
                <w:sz w:val="28"/>
                <w:szCs w:val="28"/>
                <w:shd w:val="clear" w:color="auto" w:fill="FFFFFF"/>
              </w:rPr>
              <w:t>Вместе читайте книги, смотрите передачи, кинофильмы, рассказывающие о Родине, ее героях, о традициях, культуре своего народа.</w:t>
            </w:r>
            <w:r w:rsidRPr="001E3AA8">
              <w:rPr>
                <w:color w:val="C00000"/>
                <w:sz w:val="28"/>
                <w:szCs w:val="28"/>
              </w:rPr>
              <w:br/>
            </w:r>
          </w:p>
        </w:tc>
        <w:tc>
          <w:tcPr>
            <w:tcW w:w="5514" w:type="dxa"/>
          </w:tcPr>
          <w:p w14:paraId="3BF864AF" w14:textId="77777777" w:rsidR="001E3AA8" w:rsidRPr="00F31415" w:rsidRDefault="001E3AA8" w:rsidP="002244CF">
            <w:pPr>
              <w:pStyle w:val="c4"/>
              <w:numPr>
                <w:ilvl w:val="0"/>
                <w:numId w:val="2"/>
              </w:numPr>
              <w:spacing w:before="0" w:beforeAutospacing="0" w:after="0" w:afterAutospacing="0"/>
              <w:jc w:val="both"/>
              <w:rPr>
                <w:rStyle w:val="c0"/>
                <w:color w:val="000000"/>
                <w:sz w:val="28"/>
                <w:szCs w:val="28"/>
                <w:shd w:val="clear" w:color="auto" w:fill="FFFFFF"/>
              </w:rPr>
            </w:pPr>
            <w:r w:rsidRPr="001E3AA8">
              <w:rPr>
                <w:rStyle w:val="c0"/>
                <w:color w:val="7030A0"/>
                <w:sz w:val="28"/>
                <w:szCs w:val="28"/>
                <w:shd w:val="clear" w:color="auto" w:fill="FFFFFF"/>
              </w:rPr>
              <w:t>Рассказывайте ребёнку об испытаниях, выпавших на долю наших предков, из которых они вышли с честью.</w:t>
            </w:r>
            <w:r w:rsidRPr="001E3AA8">
              <w:rPr>
                <w:color w:val="7030A0"/>
                <w:sz w:val="28"/>
                <w:szCs w:val="28"/>
              </w:rPr>
              <w:br/>
            </w:r>
          </w:p>
        </w:tc>
      </w:tr>
      <w:tr w:rsidR="001E3AA8" w14:paraId="42B3A019" w14:textId="77777777" w:rsidTr="002244CF">
        <w:tc>
          <w:tcPr>
            <w:tcW w:w="5513" w:type="dxa"/>
          </w:tcPr>
          <w:p w14:paraId="5AB8AB22" w14:textId="77777777" w:rsidR="001E3AA8" w:rsidRPr="00F31415" w:rsidRDefault="001E3AA8" w:rsidP="002244CF">
            <w:pPr>
              <w:pStyle w:val="c4"/>
              <w:numPr>
                <w:ilvl w:val="0"/>
                <w:numId w:val="2"/>
              </w:numPr>
              <w:spacing w:before="0" w:beforeAutospacing="0" w:after="0" w:afterAutospacing="0"/>
              <w:jc w:val="both"/>
              <w:rPr>
                <w:rStyle w:val="c0"/>
                <w:color w:val="000000"/>
                <w:sz w:val="28"/>
                <w:szCs w:val="28"/>
                <w:shd w:val="clear" w:color="auto" w:fill="FFFFFF"/>
              </w:rPr>
            </w:pPr>
            <w:r w:rsidRPr="001E3AA8">
              <w:rPr>
                <w:rStyle w:val="c0"/>
                <w:color w:val="7030A0"/>
                <w:sz w:val="28"/>
                <w:szCs w:val="28"/>
                <w:shd w:val="clear" w:color="auto" w:fill="FFFFFF"/>
              </w:rPr>
              <w:t>Знакомьте своего ребёнка с памятными и историческими местами города, страны.</w:t>
            </w:r>
          </w:p>
        </w:tc>
        <w:tc>
          <w:tcPr>
            <w:tcW w:w="5514" w:type="dxa"/>
          </w:tcPr>
          <w:p w14:paraId="798A1E26" w14:textId="77777777" w:rsidR="001E3AA8" w:rsidRPr="00F31415" w:rsidRDefault="001E3AA8" w:rsidP="002244CF">
            <w:pPr>
              <w:pStyle w:val="c4"/>
              <w:numPr>
                <w:ilvl w:val="0"/>
                <w:numId w:val="2"/>
              </w:numPr>
              <w:spacing w:before="0" w:beforeAutospacing="0" w:after="0" w:afterAutospacing="0"/>
              <w:jc w:val="both"/>
              <w:rPr>
                <w:rStyle w:val="c0"/>
                <w:color w:val="000000"/>
                <w:sz w:val="28"/>
                <w:szCs w:val="28"/>
                <w:shd w:val="clear" w:color="auto" w:fill="FFFFFF"/>
              </w:rPr>
            </w:pPr>
            <w:r w:rsidRPr="001E3AA8">
              <w:rPr>
                <w:rStyle w:val="c0"/>
                <w:color w:val="76923C" w:themeColor="accent3" w:themeShade="BF"/>
                <w:sz w:val="28"/>
                <w:szCs w:val="28"/>
                <w:shd w:val="clear" w:color="auto" w:fill="FFFFFF"/>
              </w:rPr>
              <w:t>Даже если вам не хочется в выходной день отправляться с ребёнком в музей или на выставку, помните, что чем раньше и регулярней вы будете это делать, пока ваш ребёнок ещё маленький, тем больше вероятность того, что он будет посещать культурные заведения в подростковом возрасте и юности.</w:t>
            </w:r>
            <w:r w:rsidRPr="001E3AA8">
              <w:rPr>
                <w:color w:val="76923C" w:themeColor="accent3" w:themeShade="BF"/>
                <w:sz w:val="28"/>
                <w:szCs w:val="28"/>
              </w:rPr>
              <w:br/>
            </w:r>
          </w:p>
        </w:tc>
      </w:tr>
      <w:tr w:rsidR="001E3AA8" w14:paraId="268F036F" w14:textId="77777777" w:rsidTr="002244CF">
        <w:tc>
          <w:tcPr>
            <w:tcW w:w="5513" w:type="dxa"/>
          </w:tcPr>
          <w:p w14:paraId="0011C883" w14:textId="77777777" w:rsidR="001E3AA8" w:rsidRPr="00F31415" w:rsidRDefault="001E3AA8" w:rsidP="002244CF">
            <w:pPr>
              <w:pStyle w:val="c4"/>
              <w:numPr>
                <w:ilvl w:val="0"/>
                <w:numId w:val="2"/>
              </w:numPr>
              <w:spacing w:before="0" w:beforeAutospacing="0" w:after="0" w:afterAutospacing="0"/>
              <w:jc w:val="both"/>
              <w:rPr>
                <w:rStyle w:val="c0"/>
                <w:color w:val="000000"/>
                <w:sz w:val="28"/>
                <w:szCs w:val="28"/>
                <w:shd w:val="clear" w:color="auto" w:fill="FFFFFF"/>
              </w:rPr>
            </w:pPr>
            <w:r w:rsidRPr="001E3AA8">
              <w:rPr>
                <w:rStyle w:val="c0"/>
                <w:color w:val="E36C0A" w:themeColor="accent6" w:themeShade="BF"/>
                <w:sz w:val="28"/>
                <w:szCs w:val="28"/>
                <w:shd w:val="clear" w:color="auto" w:fill="FFFFFF"/>
              </w:rPr>
              <w:t>При общении с ребёнком, обсуждайте не только проблемы, но и отмечайте положительные моменты, помните, чем больше выражаете недовольство, тем больше пессимизма, недовольства жизнью будет выражать ваш ребёнок.</w:t>
            </w:r>
            <w:r w:rsidRPr="00F31415">
              <w:rPr>
                <w:color w:val="000000"/>
                <w:sz w:val="28"/>
                <w:szCs w:val="28"/>
              </w:rPr>
              <w:br/>
            </w:r>
          </w:p>
        </w:tc>
        <w:tc>
          <w:tcPr>
            <w:tcW w:w="5514" w:type="dxa"/>
          </w:tcPr>
          <w:p w14:paraId="4545EC82" w14:textId="77777777" w:rsidR="001E3AA8" w:rsidRPr="001E3AA8" w:rsidRDefault="001E3AA8" w:rsidP="002244CF">
            <w:pPr>
              <w:pStyle w:val="c4"/>
              <w:numPr>
                <w:ilvl w:val="0"/>
                <w:numId w:val="2"/>
              </w:numPr>
              <w:spacing w:before="0" w:beforeAutospacing="0" w:after="0" w:afterAutospacing="0"/>
              <w:jc w:val="both"/>
              <w:rPr>
                <w:rStyle w:val="c0"/>
                <w:color w:val="00CC66"/>
                <w:sz w:val="28"/>
                <w:szCs w:val="28"/>
                <w:shd w:val="clear" w:color="auto" w:fill="FFFFFF"/>
              </w:rPr>
            </w:pPr>
            <w:r w:rsidRPr="001E3AA8">
              <w:rPr>
                <w:rStyle w:val="c0"/>
                <w:color w:val="00CC66"/>
                <w:sz w:val="28"/>
                <w:szCs w:val="28"/>
                <w:shd w:val="clear" w:color="auto" w:fill="FFFFFF"/>
              </w:rPr>
              <w:t>Как можно раньше откройте в своем ребенке умение проявлять позитивные эмоции, они станут вашей надеждой и опорой в старости!</w:t>
            </w:r>
          </w:p>
        </w:tc>
      </w:tr>
    </w:tbl>
    <w:p w14:paraId="3EA312FB" w14:textId="5F5EF2F9" w:rsidR="00F31415" w:rsidRDefault="00F31415" w:rsidP="00F31415">
      <w:pPr>
        <w:pStyle w:val="c4"/>
        <w:shd w:val="clear" w:color="auto" w:fill="FFFFFF"/>
        <w:spacing w:before="0" w:beforeAutospacing="0" w:after="0" w:afterAutospacing="0"/>
        <w:ind w:left="851" w:firstLine="283"/>
        <w:rPr>
          <w:rStyle w:val="c0"/>
          <w:color w:val="000000"/>
          <w:sz w:val="28"/>
          <w:szCs w:val="28"/>
          <w:shd w:val="clear" w:color="auto" w:fill="FFFFFF"/>
        </w:rPr>
      </w:pPr>
      <w:r w:rsidRPr="00F31415">
        <w:rPr>
          <w:color w:val="000000"/>
          <w:sz w:val="28"/>
          <w:szCs w:val="28"/>
        </w:rPr>
        <w:br/>
      </w:r>
      <w:r w:rsidRPr="00F31415">
        <w:rPr>
          <w:rStyle w:val="c0"/>
          <w:color w:val="000000"/>
          <w:sz w:val="28"/>
          <w:szCs w:val="28"/>
          <w:shd w:val="clear" w:color="auto" w:fill="FFFFFF"/>
        </w:rPr>
        <w:t xml:space="preserve"> </w:t>
      </w:r>
    </w:p>
    <w:p w14:paraId="4FB5D58D" w14:textId="7EE6E8F1" w:rsidR="00C91429" w:rsidRPr="00D608CC" w:rsidRDefault="00F31415" w:rsidP="00F31415">
      <w:pPr>
        <w:pStyle w:val="c4"/>
        <w:shd w:val="clear" w:color="auto" w:fill="FFFFFF"/>
        <w:spacing w:before="0" w:beforeAutospacing="0" w:after="0" w:afterAutospacing="0"/>
        <w:ind w:left="851" w:firstLine="283"/>
        <w:rPr>
          <w:b/>
          <w:bCs/>
          <w:color w:val="0033CC"/>
          <w:sz w:val="52"/>
          <w:szCs w:val="52"/>
        </w:rPr>
        <w:sectPr w:rsidR="00C91429" w:rsidRPr="00D608CC" w:rsidSect="00F31415">
          <w:footerReference w:type="even" r:id="rId40"/>
          <w:footerReference w:type="default" r:id="rId41"/>
          <w:pgSz w:w="11910" w:h="16840"/>
          <w:pgMar w:top="140" w:right="853" w:bottom="740" w:left="20" w:header="0" w:footer="345" w:gutter="0"/>
          <w:cols w:space="720"/>
        </w:sectPr>
      </w:pPr>
      <w:r w:rsidRPr="00F31415">
        <w:rPr>
          <w:color w:val="000000"/>
          <w:sz w:val="28"/>
          <w:szCs w:val="28"/>
        </w:rPr>
        <w:br/>
      </w:r>
    </w:p>
    <w:p w14:paraId="30BCA97A" w14:textId="1E49DDFC" w:rsidR="00C91429" w:rsidRDefault="00C91429" w:rsidP="00F31415">
      <w:pPr>
        <w:ind w:left="1134"/>
      </w:pPr>
    </w:p>
    <w:p w14:paraId="50BE86B6" w14:textId="485A4F2E" w:rsidR="00C91429" w:rsidRDefault="00C91429" w:rsidP="00F31415">
      <w:pPr>
        <w:pStyle w:val="a3"/>
        <w:ind w:left="1134"/>
        <w:rPr>
          <w:sz w:val="20"/>
        </w:rPr>
      </w:pPr>
    </w:p>
    <w:p w14:paraId="62445634" w14:textId="4DEC237B" w:rsidR="00C91429" w:rsidRDefault="00C91429" w:rsidP="00F31415">
      <w:pPr>
        <w:pStyle w:val="a3"/>
        <w:ind w:left="1134"/>
        <w:rPr>
          <w:sz w:val="28"/>
        </w:rPr>
      </w:pPr>
    </w:p>
    <w:p w14:paraId="72AC057E" w14:textId="1BD29D83" w:rsidR="00C91429" w:rsidRDefault="00C91429" w:rsidP="00F31415">
      <w:pPr>
        <w:pStyle w:val="a3"/>
        <w:ind w:left="1134"/>
        <w:rPr>
          <w:sz w:val="28"/>
        </w:rPr>
      </w:pPr>
    </w:p>
    <w:p w14:paraId="4C5BB599" w14:textId="051FA32F" w:rsidR="00C91429" w:rsidRDefault="00C91429" w:rsidP="00F31415">
      <w:pPr>
        <w:pStyle w:val="a3"/>
        <w:ind w:left="1134"/>
        <w:rPr>
          <w:sz w:val="28"/>
        </w:rPr>
      </w:pPr>
    </w:p>
    <w:p w14:paraId="75528E1D" w14:textId="2B2C3896" w:rsidR="00C91429" w:rsidRDefault="00C91429" w:rsidP="00F31415">
      <w:pPr>
        <w:pStyle w:val="a3"/>
        <w:ind w:left="1134"/>
        <w:rPr>
          <w:sz w:val="28"/>
        </w:rPr>
      </w:pPr>
    </w:p>
    <w:p w14:paraId="7B22DF13" w14:textId="44F048B5" w:rsidR="00C91429" w:rsidRDefault="00C91429" w:rsidP="00F31415">
      <w:pPr>
        <w:pStyle w:val="a3"/>
        <w:ind w:left="1134"/>
        <w:rPr>
          <w:sz w:val="28"/>
        </w:rPr>
      </w:pPr>
    </w:p>
    <w:p w14:paraId="03D4D584" w14:textId="55DC6019" w:rsidR="00C91429" w:rsidRDefault="00C91429" w:rsidP="00F31415">
      <w:pPr>
        <w:pStyle w:val="a3"/>
        <w:ind w:left="1134"/>
        <w:rPr>
          <w:sz w:val="28"/>
        </w:rPr>
      </w:pPr>
    </w:p>
    <w:p w14:paraId="170FD4F0" w14:textId="43E41542" w:rsidR="00C91429" w:rsidRDefault="00C91429" w:rsidP="00F31415">
      <w:pPr>
        <w:pStyle w:val="a3"/>
        <w:ind w:left="1134"/>
        <w:rPr>
          <w:sz w:val="28"/>
        </w:rPr>
      </w:pPr>
    </w:p>
    <w:p w14:paraId="5568C690" w14:textId="142586E7" w:rsidR="00C91429" w:rsidRDefault="00C91429" w:rsidP="00F31415">
      <w:pPr>
        <w:pStyle w:val="a3"/>
        <w:ind w:left="1134"/>
        <w:rPr>
          <w:sz w:val="28"/>
        </w:rPr>
      </w:pPr>
    </w:p>
    <w:p w14:paraId="2F96782D" w14:textId="5D7E40C5" w:rsidR="00C91429" w:rsidRDefault="00C91429" w:rsidP="00F31415">
      <w:pPr>
        <w:pStyle w:val="a3"/>
        <w:ind w:left="1134"/>
        <w:rPr>
          <w:sz w:val="28"/>
        </w:rPr>
      </w:pPr>
    </w:p>
    <w:p w14:paraId="3A8D2579" w14:textId="65763A7D" w:rsidR="00C91429" w:rsidRDefault="00C91429" w:rsidP="00F31415">
      <w:pPr>
        <w:pStyle w:val="a3"/>
        <w:ind w:left="1134"/>
        <w:rPr>
          <w:sz w:val="28"/>
        </w:rPr>
      </w:pPr>
    </w:p>
    <w:p w14:paraId="53E3659A" w14:textId="759C64B4" w:rsidR="00C91429" w:rsidRDefault="00C91429" w:rsidP="00F31415">
      <w:pPr>
        <w:pStyle w:val="a3"/>
        <w:ind w:left="1134"/>
        <w:rPr>
          <w:sz w:val="28"/>
        </w:rPr>
      </w:pPr>
    </w:p>
    <w:p w14:paraId="55BDAC32" w14:textId="68D11689" w:rsidR="00C91429" w:rsidRDefault="00C91429" w:rsidP="00F31415">
      <w:pPr>
        <w:pStyle w:val="a3"/>
        <w:ind w:left="1134"/>
        <w:rPr>
          <w:sz w:val="28"/>
        </w:rPr>
      </w:pPr>
    </w:p>
    <w:p w14:paraId="6883DF8A" w14:textId="7EFA9620" w:rsidR="00C91429" w:rsidRDefault="00C91429" w:rsidP="00F31415">
      <w:pPr>
        <w:pStyle w:val="a3"/>
        <w:ind w:left="1134"/>
        <w:rPr>
          <w:sz w:val="28"/>
        </w:rPr>
      </w:pPr>
    </w:p>
    <w:p w14:paraId="2623A81F" w14:textId="5EE532F2" w:rsidR="00C91429" w:rsidRDefault="00C91429">
      <w:pPr>
        <w:pStyle w:val="a3"/>
        <w:rPr>
          <w:sz w:val="28"/>
        </w:rPr>
      </w:pPr>
    </w:p>
    <w:p w14:paraId="40F571D2" w14:textId="3BABB218" w:rsidR="00C91429" w:rsidRDefault="00C91429">
      <w:pPr>
        <w:pStyle w:val="a3"/>
        <w:rPr>
          <w:sz w:val="28"/>
        </w:rPr>
      </w:pPr>
    </w:p>
    <w:p w14:paraId="231C66D9" w14:textId="32C2C7EC" w:rsidR="00C91429" w:rsidRDefault="00C91429">
      <w:pPr>
        <w:pStyle w:val="a3"/>
        <w:rPr>
          <w:sz w:val="28"/>
        </w:rPr>
      </w:pPr>
    </w:p>
    <w:p w14:paraId="13A25958" w14:textId="1854F907" w:rsidR="00C91429" w:rsidRDefault="00C91429">
      <w:pPr>
        <w:pStyle w:val="a3"/>
        <w:spacing w:before="10"/>
        <w:rPr>
          <w:sz w:val="31"/>
        </w:rPr>
      </w:pPr>
    </w:p>
    <w:p w14:paraId="3F40A679" w14:textId="144D49C4" w:rsidR="00C91429" w:rsidRDefault="00C91429">
      <w:pPr>
        <w:spacing w:before="89"/>
        <w:ind w:right="523"/>
        <w:jc w:val="right"/>
        <w:rPr>
          <w:b/>
          <w:sz w:val="26"/>
        </w:rPr>
      </w:pPr>
    </w:p>
    <w:p w14:paraId="2E3F4E5E" w14:textId="615FEECC" w:rsidR="00C91429" w:rsidRDefault="00C91429">
      <w:pPr>
        <w:pStyle w:val="a3"/>
        <w:spacing w:before="7"/>
        <w:rPr>
          <w:b/>
        </w:rPr>
      </w:pPr>
    </w:p>
    <w:p w14:paraId="5D2B0828" w14:textId="343D2F56" w:rsidR="00C91429" w:rsidRDefault="00C91429">
      <w:pPr>
        <w:pStyle w:val="a3"/>
        <w:rPr>
          <w:sz w:val="20"/>
        </w:rPr>
      </w:pPr>
    </w:p>
    <w:p w14:paraId="56E4C697" w14:textId="7491FC14" w:rsidR="00C91429" w:rsidRDefault="00C91429">
      <w:pPr>
        <w:pStyle w:val="a3"/>
        <w:spacing w:before="9"/>
        <w:rPr>
          <w:sz w:val="10"/>
        </w:rPr>
      </w:pPr>
    </w:p>
    <w:p w14:paraId="21A36374" w14:textId="70DEFEF7" w:rsidR="00C91429" w:rsidRDefault="00C91429">
      <w:pPr>
        <w:pStyle w:val="a3"/>
        <w:rPr>
          <w:sz w:val="28"/>
        </w:rPr>
      </w:pPr>
    </w:p>
    <w:p w14:paraId="142B0F64" w14:textId="518DA459" w:rsidR="00C91429" w:rsidRDefault="00C91429">
      <w:pPr>
        <w:pStyle w:val="a3"/>
        <w:rPr>
          <w:sz w:val="28"/>
        </w:rPr>
      </w:pPr>
    </w:p>
    <w:p w14:paraId="52FA3649" w14:textId="2131B240" w:rsidR="00C91429" w:rsidRDefault="00C91429">
      <w:pPr>
        <w:pStyle w:val="a3"/>
        <w:rPr>
          <w:sz w:val="28"/>
        </w:rPr>
      </w:pPr>
    </w:p>
    <w:p w14:paraId="640168E2" w14:textId="01C8BDEF" w:rsidR="00C91429" w:rsidRDefault="00C91429">
      <w:pPr>
        <w:pStyle w:val="a3"/>
        <w:rPr>
          <w:sz w:val="28"/>
        </w:rPr>
      </w:pPr>
    </w:p>
    <w:p w14:paraId="25218231" w14:textId="785E8E59" w:rsidR="00C91429" w:rsidRDefault="00C91429">
      <w:pPr>
        <w:pStyle w:val="a3"/>
        <w:rPr>
          <w:sz w:val="28"/>
        </w:rPr>
      </w:pPr>
    </w:p>
    <w:p w14:paraId="118C4E59" w14:textId="79C1CDF7" w:rsidR="00C91429" w:rsidRDefault="00C91429">
      <w:pPr>
        <w:pStyle w:val="a3"/>
        <w:rPr>
          <w:sz w:val="28"/>
        </w:rPr>
      </w:pPr>
    </w:p>
    <w:p w14:paraId="4EA656D1" w14:textId="1542B1A4" w:rsidR="00C91429" w:rsidRDefault="00C91429">
      <w:pPr>
        <w:pStyle w:val="a3"/>
        <w:rPr>
          <w:sz w:val="28"/>
        </w:rPr>
      </w:pPr>
    </w:p>
    <w:p w14:paraId="5E5D6963" w14:textId="233E4017" w:rsidR="00C91429" w:rsidRDefault="00C91429">
      <w:pPr>
        <w:pStyle w:val="a3"/>
        <w:rPr>
          <w:sz w:val="28"/>
        </w:rPr>
      </w:pPr>
    </w:p>
    <w:p w14:paraId="40A0F686" w14:textId="1912C148" w:rsidR="00C91429" w:rsidRDefault="00C91429">
      <w:pPr>
        <w:pStyle w:val="a3"/>
        <w:rPr>
          <w:sz w:val="28"/>
        </w:rPr>
      </w:pPr>
    </w:p>
    <w:p w14:paraId="7A1E3A4F" w14:textId="2EB3FB17" w:rsidR="00C91429" w:rsidRDefault="00C91429">
      <w:pPr>
        <w:pStyle w:val="a3"/>
        <w:rPr>
          <w:sz w:val="28"/>
        </w:rPr>
      </w:pPr>
    </w:p>
    <w:p w14:paraId="74AFDB69" w14:textId="3B5FD726" w:rsidR="00C91429" w:rsidRDefault="00C91429">
      <w:pPr>
        <w:pStyle w:val="a3"/>
        <w:spacing w:before="8"/>
        <w:rPr>
          <w:sz w:val="22"/>
        </w:rPr>
      </w:pPr>
    </w:p>
    <w:sectPr w:rsidR="00C91429" w:rsidSect="00F31415">
      <w:footerReference w:type="default" r:id="rId42"/>
      <w:type w:val="continuous"/>
      <w:pgSz w:w="11910" w:h="16840"/>
      <w:pgMar w:top="160" w:right="853" w:bottom="0" w:left="20" w:header="720" w:footer="720" w:gutter="0"/>
      <w:cols w:num="2" w:space="720" w:equalWidth="0">
        <w:col w:w="6351" w:space="40"/>
        <w:col w:w="541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15368D" w14:textId="77777777" w:rsidR="0098426C" w:rsidRDefault="0098426C">
      <w:r>
        <w:separator/>
      </w:r>
    </w:p>
  </w:endnote>
  <w:endnote w:type="continuationSeparator" w:id="0">
    <w:p w14:paraId="6CA580BB" w14:textId="77777777" w:rsidR="0098426C" w:rsidRDefault="00984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Montserrat">
    <w:altName w:val="Montserrat"/>
    <w:charset w:val="CC"/>
    <w:family w:val="auto"/>
    <w:pitch w:val="variable"/>
    <w:sig w:usb0="2000020F" w:usb1="00000003" w:usb2="00000000" w:usb3="00000000" w:csb0="000001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EC845" w14:textId="77777777" w:rsidR="00C91429" w:rsidRDefault="00C91429">
    <w:pPr>
      <w:pStyle w:val="a3"/>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6835F" w14:textId="29D746CB" w:rsidR="00C91429" w:rsidRDefault="009213A2">
    <w:pPr>
      <w:pStyle w:val="a3"/>
      <w:spacing w:line="14" w:lineRule="auto"/>
      <w:rPr>
        <w:sz w:val="20"/>
      </w:rPr>
    </w:pPr>
    <w:r>
      <w:rPr>
        <w:noProof/>
      </w:rPr>
      <mc:AlternateContent>
        <mc:Choice Requires="wps">
          <w:drawing>
            <wp:anchor distT="0" distB="0" distL="114300" distR="114300" simplePos="0" relativeHeight="487035392" behindDoc="1" locked="0" layoutInCell="1" allowOverlap="1" wp14:anchorId="2CB6A6A8" wp14:editId="51A108B1">
              <wp:simplePos x="0" y="0"/>
              <wp:positionH relativeFrom="page">
                <wp:posOffset>6887210</wp:posOffset>
              </wp:positionH>
              <wp:positionV relativeFrom="page">
                <wp:posOffset>10200640</wp:posOffset>
              </wp:positionV>
              <wp:extent cx="310515" cy="28702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BED38" w14:textId="67196901" w:rsidR="00C91429" w:rsidRDefault="00C91429">
                          <w:pPr>
                            <w:spacing w:before="9"/>
                            <w:ind w:left="146"/>
                            <w:rPr>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B6A6A8" id="_x0000_t202" coordsize="21600,21600" o:spt="202" path="m,l,21600r21600,l21600,xe">
              <v:stroke joinstyle="miter"/>
              <v:path gradientshapeok="t" o:connecttype="rect"/>
            </v:shapetype>
            <v:shape id="Text Box 2" o:spid="_x0000_s1032" type="#_x0000_t202" style="position:absolute;margin-left:542.3pt;margin-top:803.2pt;width:24.45pt;height:22.6pt;z-index:-1628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" filled="f" stroked="f">
              <v:textbox inset="0,0,0,0">
                <w:txbxContent>
                  <w:p w14:paraId="23DBED38" w14:textId="67196901" w:rsidR="00C91429" w:rsidRDefault="00C91429">
                    <w:pPr>
                      <w:spacing w:before="9"/>
                      <w:ind w:left="146"/>
                      <w:rPr>
                        <w:sz w:val="28"/>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92BB1" w14:textId="2A578C9A" w:rsidR="00C91429" w:rsidRDefault="009213A2">
    <w:pPr>
      <w:pStyle w:val="a3"/>
      <w:spacing w:line="14" w:lineRule="auto"/>
      <w:rPr>
        <w:sz w:val="20"/>
      </w:rPr>
    </w:pPr>
    <w:r>
      <w:rPr>
        <w:noProof/>
      </w:rPr>
      <mc:AlternateContent>
        <mc:Choice Requires="wps">
          <w:drawing>
            <wp:anchor distT="0" distB="0" distL="114300" distR="114300" simplePos="0" relativeHeight="487035904" behindDoc="1" locked="0" layoutInCell="1" allowOverlap="1" wp14:anchorId="762441FC" wp14:editId="6B9E134E">
              <wp:simplePos x="0" y="0"/>
              <wp:positionH relativeFrom="page">
                <wp:posOffset>249555</wp:posOffset>
              </wp:positionH>
              <wp:positionV relativeFrom="page">
                <wp:posOffset>10333355</wp:posOffset>
              </wp:positionV>
              <wp:extent cx="20447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91635" w14:textId="7C73C4D3" w:rsidR="00C91429" w:rsidRDefault="00C91429">
                          <w:pPr>
                            <w:spacing w:before="9"/>
                            <w:ind w:left="20"/>
                            <w:rPr>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2441FC" id="_x0000_t202" coordsize="21600,21600" o:spt="202" path="m,l,21600r21600,l21600,xe">
              <v:stroke joinstyle="miter"/>
              <v:path gradientshapeok="t" o:connecttype="rect"/>
            </v:shapetype>
            <v:shape id="Text Box 1" o:spid="_x0000_s1033" type="#_x0000_t202" style="position:absolute;margin-left:19.65pt;margin-top:813.65pt;width:16.1pt;height:17.55pt;z-index:-1628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" filled="f" stroked="f">
              <v:textbox inset="0,0,0,0">
                <w:txbxContent>
                  <w:p w14:paraId="6C391635" w14:textId="7C73C4D3" w:rsidR="00C91429" w:rsidRDefault="00C91429">
                    <w:pPr>
                      <w:spacing w:before="9"/>
                      <w:ind w:left="20"/>
                      <w:rPr>
                        <w:sz w:val="28"/>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E15EC" w14:textId="77777777" w:rsidR="00C91429" w:rsidRDefault="00C91429">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E76F7F" w14:textId="77777777" w:rsidR="0098426C" w:rsidRDefault="0098426C">
      <w:r>
        <w:separator/>
      </w:r>
    </w:p>
  </w:footnote>
  <w:footnote w:type="continuationSeparator" w:id="0">
    <w:p w14:paraId="3EB916C4" w14:textId="77777777" w:rsidR="0098426C" w:rsidRDefault="009842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4618A7"/>
    <w:multiLevelType w:val="hybridMultilevel"/>
    <w:tmpl w:val="ED823F5A"/>
    <w:lvl w:ilvl="0" w:tplc="D1CCF4D8">
      <w:start w:val="1"/>
      <w:numFmt w:val="decimal"/>
      <w:lvlText w:val="%1."/>
      <w:lvlJc w:val="left"/>
      <w:pPr>
        <w:ind w:left="608" w:hanging="260"/>
      </w:pPr>
      <w:rPr>
        <w:rFonts w:ascii="Times New Roman" w:eastAsia="Times New Roman" w:hAnsi="Times New Roman" w:cs="Times New Roman" w:hint="default"/>
        <w:w w:val="99"/>
        <w:sz w:val="26"/>
        <w:szCs w:val="26"/>
        <w:lang w:val="ru-RU" w:eastAsia="en-US" w:bidi="ar-SA"/>
      </w:rPr>
    </w:lvl>
    <w:lvl w:ilvl="1" w:tplc="9B52449C">
      <w:numFmt w:val="bullet"/>
      <w:lvlText w:val="•"/>
      <w:lvlJc w:val="left"/>
      <w:pPr>
        <w:ind w:left="1720" w:hanging="260"/>
      </w:pPr>
      <w:rPr>
        <w:rFonts w:hint="default"/>
        <w:lang w:val="ru-RU" w:eastAsia="en-US" w:bidi="ar-SA"/>
      </w:rPr>
    </w:lvl>
    <w:lvl w:ilvl="2" w:tplc="8E9A1C9E">
      <w:numFmt w:val="bullet"/>
      <w:lvlText w:val="•"/>
      <w:lvlJc w:val="left"/>
      <w:pPr>
        <w:ind w:left="2841" w:hanging="260"/>
      </w:pPr>
      <w:rPr>
        <w:rFonts w:hint="default"/>
        <w:lang w:val="ru-RU" w:eastAsia="en-US" w:bidi="ar-SA"/>
      </w:rPr>
    </w:lvl>
    <w:lvl w:ilvl="3" w:tplc="4BA424EE">
      <w:numFmt w:val="bullet"/>
      <w:lvlText w:val="•"/>
      <w:lvlJc w:val="left"/>
      <w:pPr>
        <w:ind w:left="3961" w:hanging="260"/>
      </w:pPr>
      <w:rPr>
        <w:rFonts w:hint="default"/>
        <w:lang w:val="ru-RU" w:eastAsia="en-US" w:bidi="ar-SA"/>
      </w:rPr>
    </w:lvl>
    <w:lvl w:ilvl="4" w:tplc="25B04514">
      <w:numFmt w:val="bullet"/>
      <w:lvlText w:val="•"/>
      <w:lvlJc w:val="left"/>
      <w:pPr>
        <w:ind w:left="5082" w:hanging="260"/>
      </w:pPr>
      <w:rPr>
        <w:rFonts w:hint="default"/>
        <w:lang w:val="ru-RU" w:eastAsia="en-US" w:bidi="ar-SA"/>
      </w:rPr>
    </w:lvl>
    <w:lvl w:ilvl="5" w:tplc="5C20CD32">
      <w:numFmt w:val="bullet"/>
      <w:lvlText w:val="•"/>
      <w:lvlJc w:val="left"/>
      <w:pPr>
        <w:ind w:left="6203" w:hanging="260"/>
      </w:pPr>
      <w:rPr>
        <w:rFonts w:hint="default"/>
        <w:lang w:val="ru-RU" w:eastAsia="en-US" w:bidi="ar-SA"/>
      </w:rPr>
    </w:lvl>
    <w:lvl w:ilvl="6" w:tplc="9BFA6BE4">
      <w:numFmt w:val="bullet"/>
      <w:lvlText w:val="•"/>
      <w:lvlJc w:val="left"/>
      <w:pPr>
        <w:ind w:left="7323" w:hanging="260"/>
      </w:pPr>
      <w:rPr>
        <w:rFonts w:hint="default"/>
        <w:lang w:val="ru-RU" w:eastAsia="en-US" w:bidi="ar-SA"/>
      </w:rPr>
    </w:lvl>
    <w:lvl w:ilvl="7" w:tplc="70FAC03C">
      <w:numFmt w:val="bullet"/>
      <w:lvlText w:val="•"/>
      <w:lvlJc w:val="left"/>
      <w:pPr>
        <w:ind w:left="8444" w:hanging="260"/>
      </w:pPr>
      <w:rPr>
        <w:rFonts w:hint="default"/>
        <w:lang w:val="ru-RU" w:eastAsia="en-US" w:bidi="ar-SA"/>
      </w:rPr>
    </w:lvl>
    <w:lvl w:ilvl="8" w:tplc="3D2C260A">
      <w:numFmt w:val="bullet"/>
      <w:lvlText w:val="•"/>
      <w:lvlJc w:val="left"/>
      <w:pPr>
        <w:ind w:left="9565" w:hanging="260"/>
      </w:pPr>
      <w:rPr>
        <w:rFonts w:hint="default"/>
        <w:lang w:val="ru-RU" w:eastAsia="en-US" w:bidi="ar-SA"/>
      </w:rPr>
    </w:lvl>
  </w:abstractNum>
  <w:abstractNum w:abstractNumId="1" w15:restartNumberingAfterBreak="0">
    <w:nsid w:val="669D552B"/>
    <w:multiLevelType w:val="hybridMultilevel"/>
    <w:tmpl w:val="5F7C99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29"/>
    <w:rsid w:val="0005497D"/>
    <w:rsid w:val="00117E63"/>
    <w:rsid w:val="001467E2"/>
    <w:rsid w:val="0015601F"/>
    <w:rsid w:val="001E3AA8"/>
    <w:rsid w:val="0023606C"/>
    <w:rsid w:val="00237C8A"/>
    <w:rsid w:val="002B4CB0"/>
    <w:rsid w:val="006065BF"/>
    <w:rsid w:val="00651E1D"/>
    <w:rsid w:val="007854DB"/>
    <w:rsid w:val="007C6870"/>
    <w:rsid w:val="007C7352"/>
    <w:rsid w:val="007D350D"/>
    <w:rsid w:val="008560C3"/>
    <w:rsid w:val="00890184"/>
    <w:rsid w:val="008E4AC9"/>
    <w:rsid w:val="009213A2"/>
    <w:rsid w:val="00975465"/>
    <w:rsid w:val="0098426C"/>
    <w:rsid w:val="00AE32D5"/>
    <w:rsid w:val="00B33E8B"/>
    <w:rsid w:val="00B36D2A"/>
    <w:rsid w:val="00C91429"/>
    <w:rsid w:val="00CA7CF3"/>
    <w:rsid w:val="00CA7EA7"/>
    <w:rsid w:val="00D51BF0"/>
    <w:rsid w:val="00D608CC"/>
    <w:rsid w:val="00D6302A"/>
    <w:rsid w:val="00DA06ED"/>
    <w:rsid w:val="00DD29C6"/>
    <w:rsid w:val="00E55568"/>
    <w:rsid w:val="00ED35B7"/>
    <w:rsid w:val="00EF13CA"/>
    <w:rsid w:val="00F31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249C77C"/>
  <w15:docId w15:val="{3CE05F04-1C74-4A47-8A80-B427DFA99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49"/>
      <w:ind w:left="1531" w:right="1411"/>
      <w:jc w:val="center"/>
      <w:outlineLvl w:val="0"/>
    </w:pPr>
    <w:rPr>
      <w:b/>
      <w:bCs/>
      <w:sz w:val="52"/>
      <w:szCs w:val="52"/>
    </w:rPr>
  </w:style>
  <w:style w:type="paragraph" w:styleId="2">
    <w:name w:val="heading 2"/>
    <w:basedOn w:val="a"/>
    <w:uiPriority w:val="9"/>
    <w:unhideWhenUsed/>
    <w:qFormat/>
    <w:pPr>
      <w:outlineLvl w:val="1"/>
    </w:pPr>
    <w:rPr>
      <w:b/>
      <w:bCs/>
      <w:sz w:val="36"/>
      <w:szCs w:val="36"/>
    </w:rPr>
  </w:style>
  <w:style w:type="paragraph" w:styleId="3">
    <w:name w:val="heading 3"/>
    <w:basedOn w:val="a"/>
    <w:uiPriority w:val="9"/>
    <w:unhideWhenUsed/>
    <w:qFormat/>
    <w:pPr>
      <w:spacing w:before="4" w:line="366" w:lineRule="exact"/>
      <w:ind w:left="500"/>
      <w:outlineLvl w:val="2"/>
    </w:pPr>
    <w:rPr>
      <w:b/>
      <w:bCs/>
      <w:sz w:val="32"/>
      <w:szCs w:val="32"/>
    </w:rPr>
  </w:style>
  <w:style w:type="paragraph" w:styleId="4">
    <w:name w:val="heading 4"/>
    <w:basedOn w:val="a"/>
    <w:uiPriority w:val="9"/>
    <w:unhideWhenUsed/>
    <w:qFormat/>
    <w:pPr>
      <w:spacing w:before="9"/>
      <w:ind w:left="60"/>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6"/>
      <w:szCs w:val="26"/>
    </w:rPr>
  </w:style>
  <w:style w:type="paragraph" w:styleId="a4">
    <w:name w:val="Title"/>
    <w:basedOn w:val="a"/>
    <w:uiPriority w:val="10"/>
    <w:qFormat/>
    <w:pPr>
      <w:ind w:left="258"/>
    </w:pPr>
    <w:rPr>
      <w:rFonts w:ascii="Palatino Linotype" w:eastAsia="Palatino Linotype" w:hAnsi="Palatino Linotype" w:cs="Palatino Linotype"/>
      <w:b/>
      <w:bCs/>
      <w:i/>
      <w:iCs/>
      <w:sz w:val="100"/>
      <w:szCs w:val="100"/>
    </w:rPr>
  </w:style>
  <w:style w:type="paragraph" w:styleId="a5">
    <w:name w:val="List Paragraph"/>
    <w:basedOn w:val="a"/>
    <w:uiPriority w:val="1"/>
    <w:qFormat/>
    <w:pPr>
      <w:ind w:left="608" w:hanging="260"/>
    </w:pPr>
  </w:style>
  <w:style w:type="paragraph" w:customStyle="1" w:styleId="TableParagraph">
    <w:name w:val="Table Paragraph"/>
    <w:basedOn w:val="a"/>
    <w:uiPriority w:val="1"/>
    <w:qFormat/>
  </w:style>
  <w:style w:type="table" w:styleId="a6">
    <w:name w:val="Table Grid"/>
    <w:basedOn w:val="a1"/>
    <w:uiPriority w:val="39"/>
    <w:rsid w:val="000549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C6870"/>
    <w:pPr>
      <w:tabs>
        <w:tab w:val="center" w:pos="4677"/>
        <w:tab w:val="right" w:pos="9355"/>
      </w:tabs>
    </w:pPr>
  </w:style>
  <w:style w:type="character" w:customStyle="1" w:styleId="a8">
    <w:name w:val="Верхний колонтитул Знак"/>
    <w:basedOn w:val="a0"/>
    <w:link w:val="a7"/>
    <w:uiPriority w:val="99"/>
    <w:rsid w:val="007C6870"/>
    <w:rPr>
      <w:rFonts w:ascii="Times New Roman" w:eastAsia="Times New Roman" w:hAnsi="Times New Roman" w:cs="Times New Roman"/>
      <w:lang w:val="ru-RU"/>
    </w:rPr>
  </w:style>
  <w:style w:type="paragraph" w:styleId="a9">
    <w:name w:val="footer"/>
    <w:basedOn w:val="a"/>
    <w:link w:val="aa"/>
    <w:uiPriority w:val="99"/>
    <w:unhideWhenUsed/>
    <w:rsid w:val="007C6870"/>
    <w:pPr>
      <w:tabs>
        <w:tab w:val="center" w:pos="4677"/>
        <w:tab w:val="right" w:pos="9355"/>
      </w:tabs>
    </w:pPr>
  </w:style>
  <w:style w:type="character" w:customStyle="1" w:styleId="aa">
    <w:name w:val="Нижний колонтитул Знак"/>
    <w:basedOn w:val="a0"/>
    <w:link w:val="a9"/>
    <w:uiPriority w:val="99"/>
    <w:rsid w:val="007C6870"/>
    <w:rPr>
      <w:rFonts w:ascii="Times New Roman" w:eastAsia="Times New Roman" w:hAnsi="Times New Roman" w:cs="Times New Roman"/>
      <w:lang w:val="ru-RU"/>
    </w:rPr>
  </w:style>
  <w:style w:type="paragraph" w:customStyle="1" w:styleId="c4">
    <w:name w:val="c4"/>
    <w:basedOn w:val="a"/>
    <w:rsid w:val="00F31415"/>
    <w:pPr>
      <w:widowControl/>
      <w:autoSpaceDE/>
      <w:autoSpaceDN/>
      <w:spacing w:before="100" w:beforeAutospacing="1" w:after="100" w:afterAutospacing="1"/>
    </w:pPr>
    <w:rPr>
      <w:sz w:val="24"/>
      <w:szCs w:val="24"/>
      <w:lang w:eastAsia="ru-RU"/>
    </w:rPr>
  </w:style>
  <w:style w:type="character" w:customStyle="1" w:styleId="c7">
    <w:name w:val="c7"/>
    <w:basedOn w:val="a0"/>
    <w:rsid w:val="00F31415"/>
  </w:style>
  <w:style w:type="character" w:customStyle="1" w:styleId="c0">
    <w:name w:val="c0"/>
    <w:basedOn w:val="a0"/>
    <w:rsid w:val="00F31415"/>
  </w:style>
  <w:style w:type="character" w:customStyle="1" w:styleId="c2">
    <w:name w:val="c2"/>
    <w:basedOn w:val="a0"/>
    <w:rsid w:val="00F31415"/>
  </w:style>
  <w:style w:type="character" w:customStyle="1" w:styleId="c1">
    <w:name w:val="c1"/>
    <w:basedOn w:val="a0"/>
    <w:rsid w:val="00F31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980092">
      <w:bodyDiv w:val="1"/>
      <w:marLeft w:val="0"/>
      <w:marRight w:val="0"/>
      <w:marTop w:val="0"/>
      <w:marBottom w:val="0"/>
      <w:divBdr>
        <w:top w:val="none" w:sz="0" w:space="0" w:color="auto"/>
        <w:left w:val="none" w:sz="0" w:space="0" w:color="auto"/>
        <w:bottom w:val="none" w:sz="0" w:space="0" w:color="auto"/>
        <w:right w:val="none" w:sz="0" w:space="0" w:color="auto"/>
      </w:divBdr>
    </w:div>
    <w:div w:id="1687517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3.jpeg"/><Relationship Id="rId42"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oleObject" Target="embeddings/oleObject3.bin"/><Relationship Id="rId38"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0.jpe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2.jpeg"/><Relationship Id="rId37" Type="http://schemas.openxmlformats.org/officeDocument/2006/relationships/image" Target="media/image26.jpe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oleObject" Target="embeddings/oleObject1.bin"/><Relationship Id="rId36" Type="http://schemas.openxmlformats.org/officeDocument/2006/relationships/image" Target="media/image25.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oleObject" Target="embeddings/oleObject2.bin"/><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1.jpeg"/><Relationship Id="rId35" Type="http://schemas.openxmlformats.org/officeDocument/2006/relationships/image" Target="media/image24.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D0D89-0BF9-4ABF-BEC7-131747DC1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12</Pages>
  <Words>2411</Words>
  <Characters>13748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2022-08-10T03:53:00Z</dcterms:created>
  <dcterms:modified xsi:type="dcterms:W3CDTF">2022-10-21T10:58:00Z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2020-10-20T00:00:00Z</vt:filetime>
  </property>
  <property fmtid="{D5CDD505-2E9C-101B-9397-08002B2CF9AE}" pid="3" name="Creator">
    <vt:lpwstr>Microsoft® Word 2016</vt:lpwstr>
  </property>
  <property fmtid="{D5CDD505-2E9C-101B-9397-08002B2CF9AE}" pid="4" name="LastSaved">
    <vt:filetime>2022-08-10T00:00:00Z</vt:filetime>
  </property>
</Properties>
</file>